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77343" w14:textId="4B45B778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MEYA SIBANDA</w:t>
      </w:r>
    </w:p>
    <w:p w14:paraId="045DB633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36260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5A81B7EB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83C7E" w14:textId="0F6C38ED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SMELLY DUBE</w:t>
      </w:r>
    </w:p>
    <w:p w14:paraId="45D086E2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5A1D6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7DE7684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95BF" w14:textId="0D7515EA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MATOVU INVESTMENTS (PVT) LTD</w:t>
      </w:r>
    </w:p>
    <w:p w14:paraId="35FE9A87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AF43B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1EF81DFA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2CF8C" w14:textId="0B59C6AC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TEBEKWE SANDS (PVT) LTD</w:t>
      </w:r>
    </w:p>
    <w:p w14:paraId="0E275A54" w14:textId="16C0F194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082ED" w14:textId="1FA3EB75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6E8CAB03" w14:textId="2589852E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70F8D" w14:textId="12145263" w:rsidR="006964ED" w:rsidRDefault="00346D7C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964ED">
        <w:rPr>
          <w:rFonts w:ascii="Times New Roman" w:hAnsi="Times New Roman" w:cs="Times New Roman"/>
          <w:sz w:val="24"/>
          <w:szCs w:val="24"/>
        </w:rPr>
        <w:t>PROVINCIAL MINING DIRECTOR, MIDLANDS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A92">
        <w:rPr>
          <w:rFonts w:ascii="Times New Roman" w:hAnsi="Times New Roman" w:cs="Times New Roman"/>
          <w:sz w:val="24"/>
          <w:szCs w:val="24"/>
        </w:rPr>
        <w:t>(N.O)</w:t>
      </w:r>
    </w:p>
    <w:p w14:paraId="46D10CBE" w14:textId="5CE2A4AC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4378B" w14:textId="42CB0238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0120E707" w14:textId="664BB25C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663D2" w14:textId="782E7F3D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SHERIFF OF ZIMBABWE, GWERU </w:t>
      </w:r>
      <w:r w:rsidR="004D2D44">
        <w:rPr>
          <w:rFonts w:ascii="Times New Roman" w:hAnsi="Times New Roman" w:cs="Times New Roman"/>
          <w:sz w:val="24"/>
          <w:szCs w:val="24"/>
        </w:rPr>
        <w:t>(N.O)</w:t>
      </w:r>
    </w:p>
    <w:p w14:paraId="76738A53" w14:textId="498E9A72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7F0D6" w14:textId="2D002C4C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7AB0371F" w14:textId="553FA675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1BCA3" w14:textId="5AE03D45" w:rsidR="006964ED" w:rsidRDefault="004D2D44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964ED">
        <w:rPr>
          <w:rFonts w:ascii="Times New Roman" w:hAnsi="Times New Roman" w:cs="Times New Roman"/>
          <w:sz w:val="24"/>
          <w:szCs w:val="24"/>
        </w:rPr>
        <w:t xml:space="preserve">OFFICER </w:t>
      </w:r>
      <w:r w:rsidR="00146372">
        <w:rPr>
          <w:rFonts w:ascii="Times New Roman" w:hAnsi="Times New Roman" w:cs="Times New Roman"/>
          <w:sz w:val="24"/>
          <w:szCs w:val="24"/>
        </w:rPr>
        <w:t>COMMANDING, ZRP, SHURUGWI</w:t>
      </w:r>
      <w:r w:rsidR="009202B0">
        <w:rPr>
          <w:rFonts w:ascii="Times New Roman" w:hAnsi="Times New Roman" w:cs="Times New Roman"/>
          <w:sz w:val="24"/>
          <w:szCs w:val="24"/>
        </w:rPr>
        <w:t xml:space="preserve"> (N.O)</w:t>
      </w:r>
    </w:p>
    <w:p w14:paraId="1400EB87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86054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43888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96DDB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3AE86119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 J</w:t>
      </w:r>
    </w:p>
    <w:p w14:paraId="7FE1BD57" w14:textId="772CB490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 20 AUGUST &amp; </w:t>
      </w:r>
      <w:r w:rsidR="00CF7058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SEPTEMBER, 2020</w:t>
      </w:r>
    </w:p>
    <w:p w14:paraId="1229BAD4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1132E" w14:textId="77777777" w:rsidR="006964ED" w:rsidRDefault="006964ED" w:rsidP="006964ED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C79C671" w14:textId="77777777" w:rsidR="006964ED" w:rsidRDefault="006964ED" w:rsidP="006964ED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ECB20" w14:textId="77777777" w:rsidR="006964ED" w:rsidRDefault="006964ED" w:rsidP="006964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14:paraId="308337A8" w14:textId="77777777" w:rsidR="006964ED" w:rsidRDefault="006964ED" w:rsidP="006964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B083D" w14:textId="77777777" w:rsidR="006964ED" w:rsidRDefault="006964ED" w:rsidP="006964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7EEB1" w14:textId="5BABE793" w:rsidR="006964ED" w:rsidRDefault="00D733FF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="006964ED">
        <w:rPr>
          <w:rFonts w:ascii="Times New Roman" w:hAnsi="Times New Roman" w:cs="Times New Roman"/>
          <w:i/>
          <w:sz w:val="24"/>
          <w:szCs w:val="24"/>
        </w:rPr>
        <w:t>.</w:t>
      </w:r>
      <w:r w:rsidR="007548A0">
        <w:rPr>
          <w:rFonts w:ascii="Times New Roman" w:hAnsi="Times New Roman" w:cs="Times New Roman"/>
          <w:i/>
          <w:sz w:val="24"/>
          <w:szCs w:val="24"/>
        </w:rPr>
        <w:t xml:space="preserve">T </w:t>
      </w:r>
      <w:proofErr w:type="spellStart"/>
      <w:r w:rsidR="007548A0">
        <w:rPr>
          <w:rFonts w:ascii="Times New Roman" w:hAnsi="Times New Roman" w:cs="Times New Roman"/>
          <w:i/>
          <w:sz w:val="24"/>
          <w:szCs w:val="24"/>
        </w:rPr>
        <w:t>Davira</w:t>
      </w:r>
      <w:proofErr w:type="spellEnd"/>
      <w:r w:rsidR="006964ED">
        <w:rPr>
          <w:rFonts w:ascii="Times New Roman" w:hAnsi="Times New Roman" w:cs="Times New Roman"/>
          <w:sz w:val="24"/>
          <w:szCs w:val="24"/>
        </w:rPr>
        <w:t>, for the applicants</w:t>
      </w:r>
    </w:p>
    <w:p w14:paraId="1D0CD0AC" w14:textId="63A148B7" w:rsidR="006964ED" w:rsidRDefault="008F67F7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</w:t>
      </w:r>
      <w:r w:rsidR="006964E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Zinyakatira</w:t>
      </w:r>
      <w:proofErr w:type="spellEnd"/>
      <w:r w:rsidR="006964E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964ED" w:rsidRPr="00E76541">
        <w:rPr>
          <w:rFonts w:ascii="Times New Roman" w:hAnsi="Times New Roman" w:cs="Times New Roman"/>
          <w:sz w:val="24"/>
          <w:szCs w:val="24"/>
        </w:rPr>
        <w:t xml:space="preserve">for </w:t>
      </w:r>
      <w:r w:rsidR="006964ED">
        <w:rPr>
          <w:rFonts w:ascii="Times New Roman" w:hAnsi="Times New Roman" w:cs="Times New Roman"/>
          <w:sz w:val="24"/>
          <w:szCs w:val="24"/>
        </w:rPr>
        <w:t>the 1</w:t>
      </w:r>
      <w:r w:rsidR="006964ED" w:rsidRPr="004A0E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64ED">
        <w:rPr>
          <w:rFonts w:ascii="Times New Roman" w:hAnsi="Times New Roman" w:cs="Times New Roman"/>
          <w:sz w:val="24"/>
          <w:szCs w:val="24"/>
        </w:rPr>
        <w:t xml:space="preserve"> and 2</w:t>
      </w:r>
      <w:r w:rsidR="006964ED" w:rsidRPr="004A0E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964ED">
        <w:rPr>
          <w:rFonts w:ascii="Times New Roman" w:hAnsi="Times New Roman" w:cs="Times New Roman"/>
          <w:sz w:val="24"/>
          <w:szCs w:val="24"/>
        </w:rPr>
        <w:t xml:space="preserve"> respondents</w:t>
      </w:r>
    </w:p>
    <w:p w14:paraId="0FAE1E32" w14:textId="72024009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3</w:t>
      </w:r>
      <w:r w:rsidR="008A2BFE" w:rsidRPr="0094360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A2BFE">
        <w:rPr>
          <w:rFonts w:ascii="Times New Roman" w:hAnsi="Times New Roman" w:cs="Times New Roman"/>
          <w:sz w:val="24"/>
          <w:szCs w:val="24"/>
        </w:rPr>
        <w:t xml:space="preserve"> and</w:t>
      </w:r>
      <w:r w:rsidR="00560D02">
        <w:rPr>
          <w:rFonts w:ascii="Times New Roman" w:hAnsi="Times New Roman" w:cs="Times New Roman"/>
          <w:sz w:val="24"/>
          <w:szCs w:val="24"/>
        </w:rPr>
        <w:t xml:space="preserve"> 5</w:t>
      </w:r>
      <w:r w:rsidR="00560D02" w:rsidRPr="00560D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0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respondents</w:t>
      </w:r>
    </w:p>
    <w:p w14:paraId="4315AB58" w14:textId="5D28550A" w:rsidR="008A2BFE" w:rsidRDefault="008A2BFE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Munatsi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4</w:t>
      </w:r>
      <w:r w:rsidRPr="008A2B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6</w:t>
      </w:r>
      <w:r w:rsidRPr="008A2B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</w:p>
    <w:p w14:paraId="25C9111F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2AB81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A3427" w14:textId="77777777" w:rsidR="006964ED" w:rsidRDefault="006964ED" w:rsidP="00696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902A" w14:textId="3D0BD0AC" w:rsidR="006964ED" w:rsidRDefault="006964ED" w:rsidP="006964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WAMAMBO J:  </w:t>
      </w:r>
      <w:r>
        <w:rPr>
          <w:rFonts w:ascii="Times New Roman" w:hAnsi="Times New Roman" w:cs="Times New Roman"/>
          <w:sz w:val="24"/>
          <w:szCs w:val="24"/>
        </w:rPr>
        <w:tab/>
        <w:t xml:space="preserve">The applicants </w:t>
      </w:r>
      <w:r w:rsidR="00CB2F34">
        <w:rPr>
          <w:rFonts w:ascii="Times New Roman" w:hAnsi="Times New Roman" w:cs="Times New Roman"/>
          <w:sz w:val="24"/>
          <w:szCs w:val="24"/>
        </w:rPr>
        <w:t xml:space="preserve">brought this application on a certificate of urgency seeking the relief as appears </w:t>
      </w:r>
      <w:r w:rsidR="008A1821">
        <w:rPr>
          <w:rFonts w:ascii="Times New Roman" w:hAnsi="Times New Roman" w:cs="Times New Roman"/>
          <w:sz w:val="24"/>
          <w:szCs w:val="24"/>
        </w:rPr>
        <w:t>below: -</w:t>
      </w:r>
    </w:p>
    <w:p w14:paraId="209A8AFA" w14:textId="101C0F2D" w:rsidR="006964ED" w:rsidRPr="00416C51" w:rsidRDefault="00CB2F34" w:rsidP="006964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4890">
        <w:rPr>
          <w:rFonts w:ascii="Times New Roman" w:hAnsi="Times New Roman" w:cs="Times New Roman"/>
          <w:sz w:val="24"/>
          <w:szCs w:val="24"/>
        </w:rPr>
        <w:t>"</w:t>
      </w:r>
      <w:r w:rsidRPr="00416C51">
        <w:rPr>
          <w:rFonts w:ascii="Times New Roman" w:hAnsi="Times New Roman" w:cs="Times New Roman"/>
          <w:b/>
          <w:sz w:val="24"/>
          <w:szCs w:val="24"/>
        </w:rPr>
        <w:t>TERMS OF THE FINAL ORDER SOUGHT</w:t>
      </w:r>
    </w:p>
    <w:p w14:paraId="23EE41B8" w14:textId="310E2EE0" w:rsidR="005D3C4D" w:rsidRDefault="005D3C4D" w:rsidP="006964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That the 1</w:t>
      </w:r>
      <w:r w:rsidRPr="005D3C4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shows cause why</w:t>
      </w:r>
      <w:r w:rsidR="006B5CEE">
        <w:rPr>
          <w:rFonts w:ascii="Times New Roman" w:hAnsi="Times New Roman" w:cs="Times New Roman"/>
          <w:sz w:val="24"/>
          <w:szCs w:val="24"/>
        </w:rPr>
        <w:t xml:space="preserve"> a</w:t>
      </w:r>
      <w:r w:rsidR="00E34703">
        <w:rPr>
          <w:rFonts w:ascii="Times New Roman" w:hAnsi="Times New Roman" w:cs="Times New Roman"/>
          <w:sz w:val="24"/>
          <w:szCs w:val="24"/>
        </w:rPr>
        <w:t xml:space="preserve"> final order should </w:t>
      </w:r>
      <w:r w:rsidR="00B344D2">
        <w:rPr>
          <w:rFonts w:ascii="Times New Roman" w:hAnsi="Times New Roman" w:cs="Times New Roman"/>
          <w:sz w:val="24"/>
          <w:szCs w:val="24"/>
        </w:rPr>
        <w:t xml:space="preserve">not be made in the following </w:t>
      </w:r>
      <w:r w:rsidR="008A1821">
        <w:rPr>
          <w:rFonts w:ascii="Times New Roman" w:hAnsi="Times New Roman" w:cs="Times New Roman"/>
          <w:sz w:val="24"/>
          <w:szCs w:val="24"/>
        </w:rPr>
        <w:t>terms: -</w:t>
      </w:r>
    </w:p>
    <w:p w14:paraId="60F783C8" w14:textId="7FCA34E0" w:rsidR="002C5723" w:rsidRDefault="002C5723" w:rsidP="00133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C6">
        <w:rPr>
          <w:rFonts w:ascii="Times New Roman" w:hAnsi="Times New Roman" w:cs="Times New Roman"/>
          <w:sz w:val="24"/>
          <w:szCs w:val="24"/>
        </w:rPr>
        <w:t>That the 1</w:t>
      </w:r>
      <w:r w:rsidRPr="00133C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33CC6">
        <w:rPr>
          <w:rFonts w:ascii="Times New Roman" w:hAnsi="Times New Roman" w:cs="Times New Roman"/>
          <w:sz w:val="24"/>
          <w:szCs w:val="24"/>
        </w:rPr>
        <w:t xml:space="preserve"> and 2</w:t>
      </w:r>
      <w:r w:rsidRPr="00133CC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33CC6">
        <w:rPr>
          <w:rFonts w:ascii="Times New Roman" w:hAnsi="Times New Roman" w:cs="Times New Roman"/>
          <w:sz w:val="24"/>
          <w:szCs w:val="24"/>
        </w:rPr>
        <w:t xml:space="preserve"> Respondent and/or any of their agents be and are hereby interdicted</w:t>
      </w:r>
      <w:r w:rsidR="0018027E" w:rsidRPr="00133CC6">
        <w:rPr>
          <w:rFonts w:ascii="Times New Roman" w:hAnsi="Times New Roman" w:cs="Times New Roman"/>
          <w:sz w:val="24"/>
          <w:szCs w:val="24"/>
        </w:rPr>
        <w:t xml:space="preserve"> barred and restrained from </w:t>
      </w:r>
      <w:r w:rsidR="00841881" w:rsidRPr="00133CC6">
        <w:rPr>
          <w:rFonts w:ascii="Times New Roman" w:hAnsi="Times New Roman" w:cs="Times New Roman"/>
          <w:sz w:val="24"/>
          <w:szCs w:val="24"/>
        </w:rPr>
        <w:t>continuing</w:t>
      </w:r>
      <w:r w:rsidR="0018027E" w:rsidRPr="00133CC6">
        <w:rPr>
          <w:rFonts w:ascii="Times New Roman" w:hAnsi="Times New Roman" w:cs="Times New Roman"/>
          <w:sz w:val="24"/>
          <w:szCs w:val="24"/>
        </w:rPr>
        <w:t xml:space="preserve"> with mining operations at </w:t>
      </w:r>
      <w:proofErr w:type="spellStart"/>
      <w:r w:rsidR="0018027E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18027E" w:rsidRPr="00133CC6">
        <w:rPr>
          <w:rFonts w:ascii="Times New Roman" w:hAnsi="Times New Roman" w:cs="Times New Roman"/>
          <w:sz w:val="24"/>
          <w:szCs w:val="24"/>
        </w:rPr>
        <w:t xml:space="preserve"> 2, registration number 1592</w:t>
      </w:r>
      <w:r w:rsidR="00841881" w:rsidRPr="00133CC6">
        <w:rPr>
          <w:rFonts w:ascii="Times New Roman" w:hAnsi="Times New Roman" w:cs="Times New Roman"/>
          <w:sz w:val="24"/>
          <w:szCs w:val="24"/>
        </w:rPr>
        <w:t>6,</w:t>
      </w:r>
      <w:r w:rsidRPr="00133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CF4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C40CF4" w:rsidRPr="00133CC6">
        <w:rPr>
          <w:rFonts w:ascii="Times New Roman" w:hAnsi="Times New Roman" w:cs="Times New Roman"/>
          <w:sz w:val="24"/>
          <w:szCs w:val="24"/>
        </w:rPr>
        <w:t xml:space="preserve">  6, registratio</w:t>
      </w:r>
      <w:r w:rsidR="00431313" w:rsidRPr="00133CC6">
        <w:rPr>
          <w:rFonts w:ascii="Times New Roman" w:hAnsi="Times New Roman" w:cs="Times New Roman"/>
          <w:sz w:val="24"/>
          <w:szCs w:val="24"/>
        </w:rPr>
        <w:t>n number 15915</w:t>
      </w:r>
      <w:r w:rsidR="00324AB6" w:rsidRPr="00133C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4AB6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324AB6" w:rsidRPr="00133CC6">
        <w:rPr>
          <w:rFonts w:ascii="Times New Roman" w:hAnsi="Times New Roman" w:cs="Times New Roman"/>
          <w:sz w:val="24"/>
          <w:szCs w:val="24"/>
        </w:rPr>
        <w:t xml:space="preserve"> 8 registration number 20820</w:t>
      </w:r>
      <w:r w:rsidR="000471F1" w:rsidRPr="00133C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1F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471F1" w:rsidRPr="00133CC6">
        <w:rPr>
          <w:rFonts w:ascii="Times New Roman" w:hAnsi="Times New Roman" w:cs="Times New Roman"/>
          <w:sz w:val="24"/>
          <w:szCs w:val="24"/>
        </w:rPr>
        <w:t xml:space="preserve"> 9 registration number 151</w:t>
      </w:r>
      <w:r w:rsidR="009A4D46">
        <w:rPr>
          <w:rFonts w:ascii="Times New Roman" w:hAnsi="Times New Roman" w:cs="Times New Roman"/>
          <w:sz w:val="24"/>
          <w:szCs w:val="24"/>
        </w:rPr>
        <w:t>913</w:t>
      </w:r>
      <w:r w:rsidR="000471F1" w:rsidRPr="00133C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71F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471F1" w:rsidRPr="00133CC6">
        <w:rPr>
          <w:rFonts w:ascii="Times New Roman" w:hAnsi="Times New Roman" w:cs="Times New Roman"/>
          <w:sz w:val="24"/>
          <w:szCs w:val="24"/>
        </w:rPr>
        <w:t xml:space="preserve"> 15 registration number 15914, </w:t>
      </w:r>
      <w:proofErr w:type="spellStart"/>
      <w:r w:rsidR="000471F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471F1" w:rsidRPr="00133CC6">
        <w:rPr>
          <w:rFonts w:ascii="Times New Roman" w:hAnsi="Times New Roman" w:cs="Times New Roman"/>
          <w:sz w:val="24"/>
          <w:szCs w:val="24"/>
        </w:rPr>
        <w:t xml:space="preserve"> 16 registration number </w:t>
      </w:r>
      <w:r w:rsidR="00D33D5D" w:rsidRPr="00133CC6">
        <w:rPr>
          <w:rFonts w:ascii="Times New Roman" w:hAnsi="Times New Roman" w:cs="Times New Roman"/>
          <w:sz w:val="24"/>
          <w:szCs w:val="24"/>
        </w:rPr>
        <w:t xml:space="preserve">15944, </w:t>
      </w:r>
      <w:proofErr w:type="spellStart"/>
      <w:r w:rsidR="00D33D5D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D33D5D" w:rsidRPr="00133CC6">
        <w:rPr>
          <w:rFonts w:ascii="Times New Roman" w:hAnsi="Times New Roman" w:cs="Times New Roman"/>
          <w:sz w:val="24"/>
          <w:szCs w:val="24"/>
        </w:rPr>
        <w:t xml:space="preserve"> 17, registration number 21353, </w:t>
      </w:r>
      <w:proofErr w:type="spellStart"/>
      <w:r w:rsidR="00D33D5D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D33D5D" w:rsidRPr="00133CC6">
        <w:rPr>
          <w:rFonts w:ascii="Times New Roman" w:hAnsi="Times New Roman" w:cs="Times New Roman"/>
          <w:sz w:val="24"/>
          <w:szCs w:val="24"/>
        </w:rPr>
        <w:t xml:space="preserve"> 28 registration number 53281 BM, </w:t>
      </w:r>
      <w:proofErr w:type="spellStart"/>
      <w:r w:rsidR="00D33D5D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D33D5D" w:rsidRPr="00133CC6">
        <w:rPr>
          <w:rFonts w:ascii="Times New Roman" w:hAnsi="Times New Roman" w:cs="Times New Roman"/>
          <w:sz w:val="24"/>
          <w:szCs w:val="24"/>
        </w:rPr>
        <w:t xml:space="preserve"> 38, registration number 21344</w:t>
      </w:r>
      <w:r w:rsidR="00011161" w:rsidRPr="00133C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16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11161" w:rsidRPr="00133CC6">
        <w:rPr>
          <w:rFonts w:ascii="Times New Roman" w:hAnsi="Times New Roman" w:cs="Times New Roman"/>
          <w:sz w:val="24"/>
          <w:szCs w:val="24"/>
        </w:rPr>
        <w:t xml:space="preserve"> 3</w:t>
      </w:r>
      <w:r w:rsidR="005613F9">
        <w:rPr>
          <w:rFonts w:ascii="Times New Roman" w:hAnsi="Times New Roman" w:cs="Times New Roman"/>
          <w:sz w:val="24"/>
          <w:szCs w:val="24"/>
        </w:rPr>
        <w:t>9</w:t>
      </w:r>
      <w:r w:rsidR="00011161" w:rsidRPr="00133CC6">
        <w:rPr>
          <w:rFonts w:ascii="Times New Roman" w:hAnsi="Times New Roman" w:cs="Times New Roman"/>
          <w:sz w:val="24"/>
          <w:szCs w:val="24"/>
        </w:rPr>
        <w:t xml:space="preserve"> registration number 21315, </w:t>
      </w:r>
      <w:proofErr w:type="spellStart"/>
      <w:r w:rsidR="0001116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11161" w:rsidRPr="00133CC6">
        <w:rPr>
          <w:rFonts w:ascii="Times New Roman" w:hAnsi="Times New Roman" w:cs="Times New Roman"/>
          <w:sz w:val="24"/>
          <w:szCs w:val="24"/>
        </w:rPr>
        <w:t xml:space="preserve"> 40 registration number 21316, </w:t>
      </w:r>
      <w:proofErr w:type="spellStart"/>
      <w:r w:rsidR="0001116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11161" w:rsidRPr="00133CC6">
        <w:rPr>
          <w:rFonts w:ascii="Times New Roman" w:hAnsi="Times New Roman" w:cs="Times New Roman"/>
          <w:sz w:val="24"/>
          <w:szCs w:val="24"/>
        </w:rPr>
        <w:t xml:space="preserve"> 41 registration number 21</w:t>
      </w:r>
      <w:r w:rsidR="00670C48">
        <w:rPr>
          <w:rFonts w:ascii="Times New Roman" w:hAnsi="Times New Roman" w:cs="Times New Roman"/>
          <w:sz w:val="24"/>
          <w:szCs w:val="24"/>
        </w:rPr>
        <w:t>347</w:t>
      </w:r>
      <w:r w:rsidR="00011161" w:rsidRPr="00133C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16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11161" w:rsidRPr="00133CC6">
        <w:rPr>
          <w:rFonts w:ascii="Times New Roman" w:hAnsi="Times New Roman" w:cs="Times New Roman"/>
          <w:sz w:val="24"/>
          <w:szCs w:val="24"/>
        </w:rPr>
        <w:t xml:space="preserve"> 42 registration number 21348, </w:t>
      </w:r>
      <w:proofErr w:type="spellStart"/>
      <w:r w:rsidR="0001116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11161" w:rsidRPr="00133CC6">
        <w:rPr>
          <w:rFonts w:ascii="Times New Roman" w:hAnsi="Times New Roman" w:cs="Times New Roman"/>
          <w:sz w:val="24"/>
          <w:szCs w:val="24"/>
        </w:rPr>
        <w:t xml:space="preserve"> 43 registration number 21349, </w:t>
      </w:r>
      <w:proofErr w:type="spellStart"/>
      <w:r w:rsidR="00011161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011161" w:rsidRPr="00133CC6">
        <w:rPr>
          <w:rFonts w:ascii="Times New Roman" w:hAnsi="Times New Roman" w:cs="Times New Roman"/>
          <w:sz w:val="24"/>
          <w:szCs w:val="24"/>
        </w:rPr>
        <w:t xml:space="preserve"> 44</w:t>
      </w:r>
      <w:r w:rsidR="00623E88" w:rsidRPr="00133CC6">
        <w:rPr>
          <w:rFonts w:ascii="Times New Roman" w:hAnsi="Times New Roman" w:cs="Times New Roman"/>
          <w:sz w:val="24"/>
          <w:szCs w:val="24"/>
        </w:rPr>
        <w:t xml:space="preserve"> registration number 21350, </w:t>
      </w:r>
      <w:proofErr w:type="spellStart"/>
      <w:r w:rsidR="00623E88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623E88" w:rsidRPr="00133CC6">
        <w:rPr>
          <w:rFonts w:ascii="Times New Roman" w:hAnsi="Times New Roman" w:cs="Times New Roman"/>
          <w:sz w:val="24"/>
          <w:szCs w:val="24"/>
        </w:rPr>
        <w:t xml:space="preserve"> 45 registration number 21351, </w:t>
      </w:r>
      <w:proofErr w:type="spellStart"/>
      <w:r w:rsidR="00623E88" w:rsidRPr="00133CC6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623E88" w:rsidRPr="00133CC6">
        <w:rPr>
          <w:rFonts w:ascii="Times New Roman" w:hAnsi="Times New Roman" w:cs="Times New Roman"/>
          <w:sz w:val="24"/>
          <w:szCs w:val="24"/>
        </w:rPr>
        <w:t xml:space="preserve">  46  registration number 21352 </w:t>
      </w:r>
      <w:r w:rsidR="009812C5" w:rsidRPr="00133CC6">
        <w:rPr>
          <w:rFonts w:ascii="Times New Roman" w:hAnsi="Times New Roman" w:cs="Times New Roman"/>
          <w:sz w:val="24"/>
          <w:szCs w:val="24"/>
        </w:rPr>
        <w:t xml:space="preserve">pending </w:t>
      </w:r>
      <w:r w:rsidR="004704ED" w:rsidRPr="00133CC6">
        <w:rPr>
          <w:rFonts w:ascii="Times New Roman" w:hAnsi="Times New Roman" w:cs="Times New Roman"/>
          <w:sz w:val="24"/>
          <w:szCs w:val="24"/>
        </w:rPr>
        <w:t>final determination by the 4</w:t>
      </w:r>
      <w:r w:rsidR="004704ED" w:rsidRPr="00133C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04ED" w:rsidRPr="00133CC6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133CC6" w:rsidRPr="00133CC6">
        <w:rPr>
          <w:rFonts w:ascii="Times New Roman" w:hAnsi="Times New Roman" w:cs="Times New Roman"/>
          <w:sz w:val="24"/>
          <w:szCs w:val="24"/>
        </w:rPr>
        <w:t>.</w:t>
      </w:r>
    </w:p>
    <w:p w14:paraId="33304C54" w14:textId="25D1F9A9" w:rsidR="00133CC6" w:rsidRDefault="00133CC6" w:rsidP="00133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event of the 1</w:t>
      </w:r>
      <w:r w:rsidRPr="00133C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failing to comply with paragraph 1 hereof, the 5</w:t>
      </w:r>
      <w:r w:rsidRPr="00133C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665">
        <w:rPr>
          <w:rFonts w:ascii="Times New Roman" w:hAnsi="Times New Roman" w:cs="Times New Roman"/>
          <w:sz w:val="24"/>
          <w:szCs w:val="24"/>
        </w:rPr>
        <w:t xml:space="preserve">Respondent be and is hereby </w:t>
      </w:r>
      <w:r w:rsidR="00416C51">
        <w:rPr>
          <w:rFonts w:ascii="Times New Roman" w:hAnsi="Times New Roman" w:cs="Times New Roman"/>
          <w:sz w:val="24"/>
          <w:szCs w:val="24"/>
        </w:rPr>
        <w:t>authorised to</w:t>
      </w:r>
      <w:r w:rsidR="006D5665">
        <w:rPr>
          <w:rFonts w:ascii="Times New Roman" w:hAnsi="Times New Roman" w:cs="Times New Roman"/>
          <w:sz w:val="24"/>
          <w:szCs w:val="24"/>
        </w:rPr>
        <w:t xml:space="preserve"> take such lawful steps as may be, necessary to ensure that the mining </w:t>
      </w:r>
      <w:r w:rsidR="0037511D">
        <w:rPr>
          <w:rFonts w:ascii="Times New Roman" w:hAnsi="Times New Roman" w:cs="Times New Roman"/>
          <w:sz w:val="24"/>
          <w:szCs w:val="24"/>
        </w:rPr>
        <w:t>activities</w:t>
      </w:r>
      <w:r w:rsidR="006D5665">
        <w:rPr>
          <w:rFonts w:ascii="Times New Roman" w:hAnsi="Times New Roman" w:cs="Times New Roman"/>
          <w:sz w:val="24"/>
          <w:szCs w:val="24"/>
        </w:rPr>
        <w:t xml:space="preserve"> are stopped fort</w:t>
      </w:r>
      <w:r w:rsidR="00156B6A">
        <w:rPr>
          <w:rFonts w:ascii="Times New Roman" w:hAnsi="Times New Roman" w:cs="Times New Roman"/>
          <w:sz w:val="24"/>
          <w:szCs w:val="24"/>
        </w:rPr>
        <w:t>hwith</w:t>
      </w:r>
      <w:r w:rsidR="00C21DC1">
        <w:rPr>
          <w:rFonts w:ascii="Times New Roman" w:hAnsi="Times New Roman" w:cs="Times New Roman"/>
          <w:sz w:val="24"/>
          <w:szCs w:val="24"/>
        </w:rPr>
        <w:t>.</w:t>
      </w:r>
    </w:p>
    <w:p w14:paraId="250B5493" w14:textId="03639CD8" w:rsidR="0065530D" w:rsidRDefault="002817E0" w:rsidP="00133C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1</w:t>
      </w:r>
      <w:r w:rsidRPr="002817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shall pay the costs of this application</w:t>
      </w:r>
      <w:r w:rsidR="00C21DC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6ABB9AE" w14:textId="707A75EF" w:rsidR="002817E0" w:rsidRDefault="002817E0" w:rsidP="0065530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E0451" w14:textId="3EB863E5" w:rsidR="00483C49" w:rsidRDefault="00416C51" w:rsidP="00416C5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C51">
        <w:rPr>
          <w:rFonts w:ascii="Times New Roman" w:hAnsi="Times New Roman" w:cs="Times New Roman"/>
          <w:b/>
          <w:sz w:val="24"/>
          <w:szCs w:val="24"/>
        </w:rPr>
        <w:t>INTERIM RELIEF GRANTED</w:t>
      </w:r>
    </w:p>
    <w:p w14:paraId="42DD0F86" w14:textId="0090A1B1" w:rsidR="0065530D" w:rsidRDefault="0065530D" w:rsidP="00416C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30D">
        <w:rPr>
          <w:rFonts w:ascii="Times New Roman" w:hAnsi="Times New Roman" w:cs="Times New Roman"/>
          <w:sz w:val="24"/>
          <w:szCs w:val="24"/>
        </w:rPr>
        <w:t>Pendi</w:t>
      </w:r>
      <w:r>
        <w:rPr>
          <w:rFonts w:ascii="Times New Roman" w:hAnsi="Times New Roman" w:cs="Times New Roman"/>
          <w:sz w:val="24"/>
          <w:szCs w:val="24"/>
        </w:rPr>
        <w:t>ng the confirmation of the final order this Provisional Order shall serve as an interim order interdicting and directing that:</w:t>
      </w:r>
    </w:p>
    <w:p w14:paraId="4797AB12" w14:textId="7CD3298B" w:rsidR="00271735" w:rsidRDefault="00271735" w:rsidP="002717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1</w:t>
      </w:r>
      <w:r w:rsidRPr="002717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be and hereby interdicted, barred and restrained from continuing with</w:t>
      </w:r>
      <w:r w:rsidR="000206EE">
        <w:rPr>
          <w:rFonts w:ascii="Times New Roman" w:hAnsi="Times New Roman" w:cs="Times New Roman"/>
          <w:sz w:val="24"/>
          <w:szCs w:val="24"/>
        </w:rPr>
        <w:t xml:space="preserve"> </w:t>
      </w:r>
      <w:r w:rsidR="0071021E">
        <w:rPr>
          <w:rFonts w:ascii="Times New Roman" w:hAnsi="Times New Roman" w:cs="Times New Roman"/>
          <w:sz w:val="24"/>
          <w:szCs w:val="24"/>
        </w:rPr>
        <w:t>mining operations at</w:t>
      </w:r>
      <w:r w:rsidR="00D54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4C9">
        <w:rPr>
          <w:rFonts w:ascii="Times New Roman" w:hAnsi="Times New Roman" w:cs="Times New Roman"/>
          <w:sz w:val="24"/>
          <w:szCs w:val="24"/>
        </w:rPr>
        <w:t>Tebekwe</w:t>
      </w:r>
      <w:proofErr w:type="spellEnd"/>
    </w:p>
    <w:p w14:paraId="4A71ED5E" w14:textId="71C691E8" w:rsidR="00127C58" w:rsidRPr="004A2D34" w:rsidRDefault="00316C48" w:rsidP="00127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registration number 15926</w:t>
      </w:r>
      <w:r w:rsidR="008B6A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>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t xml:space="preserve">6 registration number 15915,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>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t xml:space="preserve">8 registration number 20820,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>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t xml:space="preserve">9 registration number 151913,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>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t xml:space="preserve">15 registration number 15914,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>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t xml:space="preserve">16 registration number 15944,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>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t xml:space="preserve">17 registration number 21353,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>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t>28 registration number 53281, BM,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 xml:space="preserve"> 38, registration number 21344,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 xml:space="preserve"> </w:t>
      </w:r>
      <w:r w:rsidR="00F56917">
        <w:rPr>
          <w:rFonts w:ascii="Times New Roman" w:hAnsi="Times New Roman" w:cs="Times New Roman"/>
          <w:sz w:val="24"/>
          <w:szCs w:val="24"/>
        </w:rPr>
        <w:lastRenderedPageBreak/>
        <w:t>39, registration number 21315,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F56917">
        <w:rPr>
          <w:rFonts w:ascii="Times New Roman" w:hAnsi="Times New Roman" w:cs="Times New Roman"/>
          <w:sz w:val="24"/>
          <w:szCs w:val="24"/>
        </w:rPr>
        <w:t xml:space="preserve"> 40, registration number 21316,</w:t>
      </w:r>
      <w:r w:rsidR="00F56917" w:rsidRPr="00F56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917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683F43">
        <w:rPr>
          <w:rFonts w:ascii="Times New Roman" w:hAnsi="Times New Roman" w:cs="Times New Roman"/>
          <w:sz w:val="24"/>
          <w:szCs w:val="24"/>
        </w:rPr>
        <w:t xml:space="preserve">  </w:t>
      </w:r>
      <w:r w:rsidR="00F56917">
        <w:rPr>
          <w:rFonts w:ascii="Times New Roman" w:hAnsi="Times New Roman" w:cs="Times New Roman"/>
          <w:sz w:val="24"/>
          <w:szCs w:val="24"/>
        </w:rPr>
        <w:t>41, registration number 21347</w:t>
      </w:r>
      <w:r w:rsidR="00683F43">
        <w:rPr>
          <w:rFonts w:ascii="Times New Roman" w:hAnsi="Times New Roman" w:cs="Times New Roman"/>
          <w:sz w:val="24"/>
          <w:szCs w:val="24"/>
        </w:rPr>
        <w:t>,</w:t>
      </w:r>
      <w:r w:rsidR="004A2D34" w:rsidRPr="004A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D34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4A2D34">
        <w:rPr>
          <w:rFonts w:ascii="Times New Roman" w:hAnsi="Times New Roman" w:cs="Times New Roman"/>
          <w:sz w:val="24"/>
          <w:szCs w:val="24"/>
        </w:rPr>
        <w:t xml:space="preserve"> 42, registration number 21348,</w:t>
      </w:r>
      <w:r w:rsidR="004A2D34" w:rsidRPr="004A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D34" w:rsidRPr="004A2D34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4A2D34" w:rsidRPr="004A2D34">
        <w:rPr>
          <w:rFonts w:ascii="Times New Roman" w:hAnsi="Times New Roman" w:cs="Times New Roman"/>
          <w:sz w:val="24"/>
          <w:szCs w:val="24"/>
        </w:rPr>
        <w:t xml:space="preserve"> 43, registration number 21349</w:t>
      </w:r>
      <w:r w:rsidR="004A2D34">
        <w:rPr>
          <w:rFonts w:ascii="Times New Roman" w:hAnsi="Times New Roman" w:cs="Times New Roman"/>
          <w:sz w:val="24"/>
          <w:szCs w:val="24"/>
        </w:rPr>
        <w:t>,</w:t>
      </w:r>
      <w:r w:rsidR="004A2D34" w:rsidRPr="004A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D34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4A2D34">
        <w:rPr>
          <w:rFonts w:ascii="Times New Roman" w:hAnsi="Times New Roman" w:cs="Times New Roman"/>
          <w:sz w:val="24"/>
          <w:szCs w:val="24"/>
        </w:rPr>
        <w:t xml:space="preserve"> 44, registration number 21350,</w:t>
      </w:r>
      <w:r w:rsidR="004A2D34" w:rsidRPr="004A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D34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4A2D34">
        <w:rPr>
          <w:rFonts w:ascii="Times New Roman" w:hAnsi="Times New Roman" w:cs="Times New Roman"/>
          <w:sz w:val="24"/>
          <w:szCs w:val="24"/>
        </w:rPr>
        <w:t xml:space="preserve"> 45, registration number 21351,</w:t>
      </w:r>
      <w:r w:rsidR="004A2D34" w:rsidRPr="004A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D34"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 w:rsidR="004A2D34">
        <w:rPr>
          <w:rFonts w:ascii="Times New Roman" w:hAnsi="Times New Roman" w:cs="Times New Roman"/>
          <w:sz w:val="24"/>
          <w:szCs w:val="24"/>
        </w:rPr>
        <w:t xml:space="preserve"> 46, registration number 21352 pending</w:t>
      </w:r>
      <w:r w:rsidR="00127C58">
        <w:rPr>
          <w:rFonts w:ascii="Times New Roman" w:hAnsi="Times New Roman" w:cs="Times New Roman"/>
          <w:sz w:val="24"/>
          <w:szCs w:val="24"/>
        </w:rPr>
        <w:t xml:space="preserve"> f</w:t>
      </w:r>
      <w:r w:rsidR="00127C58" w:rsidRPr="004A2D34">
        <w:rPr>
          <w:rFonts w:ascii="Times New Roman" w:hAnsi="Times New Roman" w:cs="Times New Roman"/>
          <w:sz w:val="24"/>
          <w:szCs w:val="24"/>
        </w:rPr>
        <w:t xml:space="preserve">inal determination by the </w:t>
      </w:r>
      <w:r w:rsidR="00127C58">
        <w:rPr>
          <w:rFonts w:ascii="Times New Roman" w:hAnsi="Times New Roman" w:cs="Times New Roman"/>
          <w:sz w:val="24"/>
          <w:szCs w:val="24"/>
        </w:rPr>
        <w:t>4</w:t>
      </w:r>
      <w:r w:rsidR="00127C58" w:rsidRPr="00A62F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27C58">
        <w:rPr>
          <w:rFonts w:ascii="Times New Roman" w:hAnsi="Times New Roman" w:cs="Times New Roman"/>
          <w:sz w:val="24"/>
          <w:szCs w:val="24"/>
        </w:rPr>
        <w:t xml:space="preserve"> Respondent</w:t>
      </w:r>
    </w:p>
    <w:p w14:paraId="23F8CC47" w14:textId="17B9B56E" w:rsidR="004A2D34" w:rsidRDefault="004A2D34" w:rsidP="004A2D3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076EA" w14:textId="0FAC06AB" w:rsidR="00815ECD" w:rsidRPr="004A2D34" w:rsidRDefault="00815ECD" w:rsidP="004A2D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CD2F11" w14:textId="77777777" w:rsidR="00183054" w:rsidRDefault="00815ECD" w:rsidP="0018305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ECD">
        <w:rPr>
          <w:rFonts w:ascii="Times New Roman" w:hAnsi="Times New Roman" w:cs="Times New Roman"/>
          <w:b/>
          <w:sz w:val="24"/>
          <w:szCs w:val="24"/>
        </w:rPr>
        <w:t>SERVICE OF THE PROVISIONAL ORDER</w:t>
      </w:r>
    </w:p>
    <w:p w14:paraId="574EDEEC" w14:textId="26BD90A4" w:rsidR="007272E2" w:rsidRDefault="007272E2" w:rsidP="001830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of the Urgent Chamber</w:t>
      </w:r>
      <w:r w:rsidR="00183054">
        <w:rPr>
          <w:rFonts w:ascii="Times New Roman" w:hAnsi="Times New Roman" w:cs="Times New Roman"/>
          <w:sz w:val="24"/>
          <w:szCs w:val="24"/>
        </w:rPr>
        <w:t xml:space="preserve"> application and the Provisional Order will be through the Additional Sheriff </w:t>
      </w:r>
      <w:r w:rsidR="00B92297">
        <w:rPr>
          <w:rFonts w:ascii="Times New Roman" w:hAnsi="Times New Roman" w:cs="Times New Roman"/>
          <w:sz w:val="24"/>
          <w:szCs w:val="24"/>
        </w:rPr>
        <w:t>for Gweru or the applicant’s Legal Practitioner or their clerk</w:t>
      </w:r>
      <w:r w:rsidR="00BC2753">
        <w:rPr>
          <w:rFonts w:ascii="Times New Roman" w:hAnsi="Times New Roman" w:cs="Times New Roman"/>
          <w:sz w:val="24"/>
          <w:szCs w:val="24"/>
        </w:rPr>
        <w:t>.</w:t>
      </w:r>
      <w:r w:rsidR="001F29DC">
        <w:rPr>
          <w:rFonts w:ascii="Times New Roman" w:hAnsi="Times New Roman" w:cs="Times New Roman"/>
          <w:sz w:val="24"/>
          <w:szCs w:val="24"/>
        </w:rPr>
        <w:t>"</w:t>
      </w:r>
    </w:p>
    <w:p w14:paraId="181914D1" w14:textId="0372F2E1" w:rsidR="00BC2753" w:rsidRDefault="00BC2753" w:rsidP="001830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background of the matter as</w:t>
      </w:r>
      <w:r w:rsidR="00520908">
        <w:rPr>
          <w:rFonts w:ascii="Times New Roman" w:hAnsi="Times New Roman" w:cs="Times New Roman"/>
          <w:sz w:val="24"/>
          <w:szCs w:val="24"/>
        </w:rPr>
        <w:t xml:space="preserve"> enunciated</w:t>
      </w:r>
      <w:r>
        <w:rPr>
          <w:rFonts w:ascii="Times New Roman" w:hAnsi="Times New Roman" w:cs="Times New Roman"/>
          <w:sz w:val="24"/>
          <w:szCs w:val="24"/>
        </w:rPr>
        <w:t xml:space="preserve"> in the fo</w:t>
      </w:r>
      <w:r w:rsidR="005209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nding affidavit can be summarise</w:t>
      </w:r>
      <w:r w:rsidR="005D029D">
        <w:rPr>
          <w:rFonts w:ascii="Times New Roman" w:hAnsi="Times New Roman" w:cs="Times New Roman"/>
          <w:sz w:val="24"/>
          <w:szCs w:val="24"/>
        </w:rPr>
        <w:t xml:space="preserve">d as </w:t>
      </w:r>
      <w:r w:rsidR="008A1821">
        <w:rPr>
          <w:rFonts w:ascii="Times New Roman" w:hAnsi="Times New Roman" w:cs="Times New Roman"/>
          <w:sz w:val="24"/>
          <w:szCs w:val="24"/>
        </w:rPr>
        <w:t>follows: -</w:t>
      </w:r>
    </w:p>
    <w:p w14:paraId="517A8488" w14:textId="39DB6B9F" w:rsidR="00A22B6C" w:rsidRDefault="00A22B6C" w:rsidP="000651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and 1</w:t>
      </w:r>
      <w:r w:rsidRPr="00A22B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A22B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respondents hold mining rights</w:t>
      </w:r>
      <w:r w:rsidR="00834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2,6,8,9,15,16,17,28,38,39,40,41,42,43, 44,45</w:t>
      </w:r>
      <w:r w:rsidR="000552DB">
        <w:rPr>
          <w:rFonts w:ascii="Times New Roman" w:hAnsi="Times New Roman" w:cs="Times New Roman"/>
          <w:sz w:val="24"/>
          <w:szCs w:val="24"/>
        </w:rPr>
        <w:t>,46</w:t>
      </w:r>
    </w:p>
    <w:p w14:paraId="73B61F32" w14:textId="687B7152" w:rsidR="00834E1B" w:rsidRDefault="00834E1B" w:rsidP="0006519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Notably in paragraph 9 applicant a</w:t>
      </w:r>
      <w:r w:rsidR="005A6C08">
        <w:rPr>
          <w:rFonts w:ascii="Times New Roman" w:hAnsi="Times New Roman" w:cs="Times New Roman"/>
          <w:sz w:val="24"/>
          <w:szCs w:val="24"/>
        </w:rPr>
        <w:t>dds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5A6C08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a 17 and18 which do not appear in the draft order.</w:t>
      </w:r>
    </w:p>
    <w:p w14:paraId="24964830" w14:textId="0FE693F6" w:rsidR="00431FC2" w:rsidRDefault="00431FC2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on 7 August 2020 went to </w:t>
      </w:r>
      <w:r w:rsidR="0092620B">
        <w:rPr>
          <w:rFonts w:ascii="Times New Roman" w:hAnsi="Times New Roman" w:cs="Times New Roman"/>
          <w:sz w:val="24"/>
          <w:szCs w:val="24"/>
        </w:rPr>
        <w:t>inspect her</w:t>
      </w:r>
      <w:r w:rsidR="00854F79">
        <w:rPr>
          <w:rFonts w:ascii="Times New Roman" w:hAnsi="Times New Roman" w:cs="Times New Roman"/>
          <w:sz w:val="24"/>
          <w:szCs w:val="24"/>
        </w:rPr>
        <w:t xml:space="preserve"> claims and was denied </w:t>
      </w:r>
      <w:r w:rsidR="007C6871">
        <w:rPr>
          <w:rFonts w:ascii="Times New Roman" w:hAnsi="Times New Roman" w:cs="Times New Roman"/>
          <w:sz w:val="24"/>
          <w:szCs w:val="24"/>
        </w:rPr>
        <w:t>access</w:t>
      </w:r>
      <w:r w:rsidR="00854F79">
        <w:rPr>
          <w:rFonts w:ascii="Times New Roman" w:hAnsi="Times New Roman" w:cs="Times New Roman"/>
          <w:sz w:val="24"/>
          <w:szCs w:val="24"/>
        </w:rPr>
        <w:t xml:space="preserve"> </w:t>
      </w:r>
      <w:r w:rsidR="007C6871">
        <w:rPr>
          <w:rFonts w:ascii="Times New Roman" w:hAnsi="Times New Roman" w:cs="Times New Roman"/>
          <w:sz w:val="24"/>
          <w:szCs w:val="24"/>
        </w:rPr>
        <w:t>b</w:t>
      </w:r>
      <w:r w:rsidR="00854F79">
        <w:rPr>
          <w:rFonts w:ascii="Times New Roman" w:hAnsi="Times New Roman" w:cs="Times New Roman"/>
          <w:sz w:val="24"/>
          <w:szCs w:val="24"/>
        </w:rPr>
        <w:t>y 1</w:t>
      </w:r>
      <w:r w:rsidR="00854F79" w:rsidRPr="00854F7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54F79">
        <w:rPr>
          <w:rFonts w:ascii="Times New Roman" w:hAnsi="Times New Roman" w:cs="Times New Roman"/>
          <w:sz w:val="24"/>
          <w:szCs w:val="24"/>
        </w:rPr>
        <w:t xml:space="preserve"> and 2</w:t>
      </w:r>
      <w:r w:rsidR="00854F79" w:rsidRPr="00854F7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54F79">
        <w:rPr>
          <w:rFonts w:ascii="Times New Roman" w:hAnsi="Times New Roman" w:cs="Times New Roman"/>
          <w:sz w:val="24"/>
          <w:szCs w:val="24"/>
        </w:rPr>
        <w:t xml:space="preserve"> respondents who assaulted </w:t>
      </w:r>
      <w:r w:rsidR="00C54C2A">
        <w:rPr>
          <w:rFonts w:ascii="Times New Roman" w:hAnsi="Times New Roman" w:cs="Times New Roman"/>
          <w:sz w:val="24"/>
          <w:szCs w:val="24"/>
        </w:rPr>
        <w:t>her</w:t>
      </w:r>
      <w:r w:rsidR="00854F79">
        <w:rPr>
          <w:rFonts w:ascii="Times New Roman" w:hAnsi="Times New Roman" w:cs="Times New Roman"/>
          <w:sz w:val="24"/>
          <w:szCs w:val="24"/>
        </w:rPr>
        <w:t xml:space="preserve"> leading to a case of </w:t>
      </w:r>
      <w:r w:rsidR="00430979">
        <w:rPr>
          <w:rFonts w:ascii="Times New Roman" w:hAnsi="Times New Roman" w:cs="Times New Roman"/>
          <w:sz w:val="24"/>
          <w:szCs w:val="24"/>
        </w:rPr>
        <w:t>assault</w:t>
      </w:r>
      <w:r w:rsidR="00F96A7A">
        <w:rPr>
          <w:rFonts w:ascii="Times New Roman" w:hAnsi="Times New Roman" w:cs="Times New Roman"/>
          <w:sz w:val="24"/>
          <w:szCs w:val="24"/>
        </w:rPr>
        <w:t xml:space="preserve"> being</w:t>
      </w:r>
      <w:r w:rsidR="00854F79">
        <w:rPr>
          <w:rFonts w:ascii="Times New Roman" w:hAnsi="Times New Roman" w:cs="Times New Roman"/>
          <w:sz w:val="24"/>
          <w:szCs w:val="24"/>
        </w:rPr>
        <w:t xml:space="preserve"> opened under </w:t>
      </w:r>
      <w:proofErr w:type="spellStart"/>
      <w:r w:rsidR="00854F79">
        <w:rPr>
          <w:rFonts w:ascii="Times New Roman" w:hAnsi="Times New Roman" w:cs="Times New Roman"/>
          <w:sz w:val="24"/>
          <w:szCs w:val="24"/>
        </w:rPr>
        <w:t>Shurugwi</w:t>
      </w:r>
      <w:proofErr w:type="spellEnd"/>
      <w:r w:rsidR="00854F79">
        <w:rPr>
          <w:rFonts w:ascii="Times New Roman" w:hAnsi="Times New Roman" w:cs="Times New Roman"/>
          <w:sz w:val="24"/>
          <w:szCs w:val="24"/>
        </w:rPr>
        <w:t xml:space="preserve"> CR 55/08/20</w:t>
      </w:r>
      <w:r w:rsidR="004B1ABA">
        <w:rPr>
          <w:rFonts w:ascii="Times New Roman" w:hAnsi="Times New Roman" w:cs="Times New Roman"/>
          <w:sz w:val="24"/>
          <w:szCs w:val="24"/>
        </w:rPr>
        <w:t xml:space="preserve">. </w:t>
      </w:r>
      <w:r w:rsidR="004301D2">
        <w:rPr>
          <w:rFonts w:ascii="Times New Roman" w:hAnsi="Times New Roman" w:cs="Times New Roman"/>
          <w:sz w:val="24"/>
          <w:szCs w:val="24"/>
        </w:rPr>
        <w:t>O</w:t>
      </w:r>
      <w:r w:rsidR="00775083">
        <w:rPr>
          <w:rFonts w:ascii="Times New Roman" w:hAnsi="Times New Roman" w:cs="Times New Roman"/>
          <w:sz w:val="24"/>
          <w:szCs w:val="24"/>
        </w:rPr>
        <w:t xml:space="preserve">n 12 </w:t>
      </w:r>
      <w:r w:rsidR="00494D55">
        <w:rPr>
          <w:rFonts w:ascii="Times New Roman" w:hAnsi="Times New Roman" w:cs="Times New Roman"/>
          <w:sz w:val="24"/>
          <w:szCs w:val="24"/>
        </w:rPr>
        <w:t>A</w:t>
      </w:r>
      <w:r w:rsidR="00775083">
        <w:rPr>
          <w:rFonts w:ascii="Times New Roman" w:hAnsi="Times New Roman" w:cs="Times New Roman"/>
          <w:sz w:val="24"/>
          <w:szCs w:val="24"/>
        </w:rPr>
        <w:t xml:space="preserve">ugust 2020 applicant </w:t>
      </w:r>
      <w:r w:rsidR="006C01E6">
        <w:rPr>
          <w:rFonts w:ascii="Times New Roman" w:hAnsi="Times New Roman" w:cs="Times New Roman"/>
          <w:sz w:val="24"/>
          <w:szCs w:val="24"/>
        </w:rPr>
        <w:t>send</w:t>
      </w:r>
      <w:r w:rsidR="00775083">
        <w:rPr>
          <w:rFonts w:ascii="Times New Roman" w:hAnsi="Times New Roman" w:cs="Times New Roman"/>
          <w:sz w:val="24"/>
          <w:szCs w:val="24"/>
        </w:rPr>
        <w:t xml:space="preserve"> her mining agents to commence mining at </w:t>
      </w:r>
      <w:r w:rsidR="00B4414E">
        <w:rPr>
          <w:rFonts w:ascii="Times New Roman" w:hAnsi="Times New Roman" w:cs="Times New Roman"/>
          <w:sz w:val="24"/>
          <w:szCs w:val="24"/>
        </w:rPr>
        <w:t>her</w:t>
      </w:r>
      <w:r w:rsidR="00FA7622">
        <w:rPr>
          <w:rFonts w:ascii="Times New Roman" w:hAnsi="Times New Roman" w:cs="Times New Roman"/>
          <w:sz w:val="24"/>
          <w:szCs w:val="24"/>
        </w:rPr>
        <w:t xml:space="preserve"> claims </w:t>
      </w:r>
      <w:r w:rsidR="00E80C59">
        <w:rPr>
          <w:rFonts w:ascii="Times New Roman" w:hAnsi="Times New Roman" w:cs="Times New Roman"/>
          <w:sz w:val="24"/>
          <w:szCs w:val="24"/>
        </w:rPr>
        <w:t xml:space="preserve">and they </w:t>
      </w:r>
      <w:r w:rsidR="00FA7622">
        <w:rPr>
          <w:rFonts w:ascii="Times New Roman" w:hAnsi="Times New Roman" w:cs="Times New Roman"/>
          <w:sz w:val="24"/>
          <w:szCs w:val="24"/>
        </w:rPr>
        <w:t xml:space="preserve">were arrested on allegations of </w:t>
      </w:r>
      <w:r w:rsidR="00912D84">
        <w:rPr>
          <w:rFonts w:ascii="Times New Roman" w:hAnsi="Times New Roman" w:cs="Times New Roman"/>
          <w:sz w:val="24"/>
          <w:szCs w:val="24"/>
        </w:rPr>
        <w:t>trespassing</w:t>
      </w:r>
      <w:r w:rsidR="00FA7622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="00FA7622">
        <w:rPr>
          <w:rFonts w:ascii="Times New Roman" w:hAnsi="Times New Roman" w:cs="Times New Roman"/>
          <w:sz w:val="24"/>
          <w:szCs w:val="24"/>
        </w:rPr>
        <w:t>Shurugwi</w:t>
      </w:r>
      <w:proofErr w:type="spellEnd"/>
      <w:r w:rsidR="00FA7622">
        <w:rPr>
          <w:rFonts w:ascii="Times New Roman" w:hAnsi="Times New Roman" w:cs="Times New Roman"/>
          <w:sz w:val="24"/>
          <w:szCs w:val="24"/>
        </w:rPr>
        <w:t xml:space="preserve"> CR 80/08/20</w:t>
      </w:r>
      <w:r w:rsidR="000210FA">
        <w:rPr>
          <w:rFonts w:ascii="Times New Roman" w:hAnsi="Times New Roman" w:cs="Times New Roman"/>
          <w:sz w:val="24"/>
          <w:szCs w:val="24"/>
        </w:rPr>
        <w:t>. The cha</w:t>
      </w:r>
      <w:r w:rsidR="00912D84">
        <w:rPr>
          <w:rFonts w:ascii="Times New Roman" w:hAnsi="Times New Roman" w:cs="Times New Roman"/>
          <w:sz w:val="24"/>
          <w:szCs w:val="24"/>
        </w:rPr>
        <w:t>rges were cha</w:t>
      </w:r>
      <w:r w:rsidR="004B3E91">
        <w:rPr>
          <w:rFonts w:ascii="Times New Roman" w:hAnsi="Times New Roman" w:cs="Times New Roman"/>
          <w:sz w:val="24"/>
          <w:szCs w:val="24"/>
        </w:rPr>
        <w:t>nged</w:t>
      </w:r>
      <w:r w:rsidR="00912D84">
        <w:rPr>
          <w:rFonts w:ascii="Times New Roman" w:hAnsi="Times New Roman" w:cs="Times New Roman"/>
          <w:sz w:val="24"/>
          <w:szCs w:val="24"/>
        </w:rPr>
        <w:t xml:space="preserve"> to</w:t>
      </w:r>
      <w:r w:rsidR="004B3E91">
        <w:rPr>
          <w:rFonts w:ascii="Times New Roman" w:hAnsi="Times New Roman" w:cs="Times New Roman"/>
          <w:sz w:val="24"/>
          <w:szCs w:val="24"/>
        </w:rPr>
        <w:t xml:space="preserve"> committing the offence of</w:t>
      </w:r>
      <w:r w:rsidR="00912D84">
        <w:rPr>
          <w:rFonts w:ascii="Times New Roman" w:hAnsi="Times New Roman" w:cs="Times New Roman"/>
          <w:sz w:val="24"/>
          <w:szCs w:val="24"/>
        </w:rPr>
        <w:t xml:space="preserve"> public</w:t>
      </w:r>
      <w:r w:rsidR="00206FAF">
        <w:rPr>
          <w:rFonts w:ascii="Times New Roman" w:hAnsi="Times New Roman" w:cs="Times New Roman"/>
          <w:sz w:val="24"/>
          <w:szCs w:val="24"/>
        </w:rPr>
        <w:t xml:space="preserve"> </w:t>
      </w:r>
      <w:r w:rsidR="00D65C92">
        <w:rPr>
          <w:rFonts w:ascii="Times New Roman" w:hAnsi="Times New Roman" w:cs="Times New Roman"/>
          <w:sz w:val="24"/>
          <w:szCs w:val="24"/>
        </w:rPr>
        <w:t>violence. The</w:t>
      </w:r>
      <w:r w:rsidR="003E2665">
        <w:rPr>
          <w:rFonts w:ascii="Times New Roman" w:hAnsi="Times New Roman" w:cs="Times New Roman"/>
          <w:sz w:val="24"/>
          <w:szCs w:val="24"/>
        </w:rPr>
        <w:t xml:space="preserve"> events above led to 1</w:t>
      </w:r>
      <w:r w:rsidR="003E2665" w:rsidRPr="003E266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E2665">
        <w:rPr>
          <w:rFonts w:ascii="Times New Roman" w:hAnsi="Times New Roman" w:cs="Times New Roman"/>
          <w:sz w:val="24"/>
          <w:szCs w:val="24"/>
        </w:rPr>
        <w:t xml:space="preserve"> and 2</w:t>
      </w:r>
      <w:r w:rsidR="003E2665" w:rsidRPr="003E26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E2665">
        <w:rPr>
          <w:rFonts w:ascii="Times New Roman" w:hAnsi="Times New Roman" w:cs="Times New Roman"/>
          <w:sz w:val="24"/>
          <w:szCs w:val="24"/>
        </w:rPr>
        <w:t xml:space="preserve"> respondents </w:t>
      </w:r>
      <w:r w:rsidR="00F96A7A">
        <w:rPr>
          <w:rFonts w:ascii="Times New Roman" w:hAnsi="Times New Roman" w:cs="Times New Roman"/>
          <w:sz w:val="24"/>
          <w:szCs w:val="24"/>
        </w:rPr>
        <w:t>continuing to</w:t>
      </w:r>
      <w:r w:rsidR="003E2665">
        <w:rPr>
          <w:rFonts w:ascii="Times New Roman" w:hAnsi="Times New Roman" w:cs="Times New Roman"/>
          <w:sz w:val="24"/>
          <w:szCs w:val="24"/>
        </w:rPr>
        <w:t xml:space="preserve"> mine to </w:t>
      </w:r>
      <w:r w:rsidR="00F96A7A">
        <w:rPr>
          <w:rFonts w:ascii="Times New Roman" w:hAnsi="Times New Roman" w:cs="Times New Roman"/>
          <w:sz w:val="24"/>
          <w:szCs w:val="24"/>
        </w:rPr>
        <w:t>applicant’s</w:t>
      </w:r>
      <w:r w:rsidR="003E2665">
        <w:rPr>
          <w:rFonts w:ascii="Times New Roman" w:hAnsi="Times New Roman" w:cs="Times New Roman"/>
          <w:sz w:val="24"/>
          <w:szCs w:val="24"/>
        </w:rPr>
        <w:t xml:space="preserve"> ex</w:t>
      </w:r>
      <w:r w:rsidR="00667FD9">
        <w:rPr>
          <w:rFonts w:ascii="Times New Roman" w:hAnsi="Times New Roman" w:cs="Times New Roman"/>
          <w:sz w:val="24"/>
          <w:szCs w:val="24"/>
        </w:rPr>
        <w:t>clusion</w:t>
      </w:r>
      <w:r w:rsidR="003E2665">
        <w:rPr>
          <w:rFonts w:ascii="Times New Roman" w:hAnsi="Times New Roman" w:cs="Times New Roman"/>
          <w:sz w:val="24"/>
          <w:szCs w:val="24"/>
        </w:rPr>
        <w:t xml:space="preserve"> while the </w:t>
      </w:r>
      <w:r w:rsidR="00F96A7A">
        <w:rPr>
          <w:rFonts w:ascii="Times New Roman" w:hAnsi="Times New Roman" w:cs="Times New Roman"/>
          <w:sz w:val="24"/>
          <w:szCs w:val="24"/>
        </w:rPr>
        <w:t>partnership between</w:t>
      </w:r>
      <w:r w:rsidR="003E2665">
        <w:rPr>
          <w:rFonts w:ascii="Times New Roman" w:hAnsi="Times New Roman" w:cs="Times New Roman"/>
          <w:sz w:val="24"/>
          <w:szCs w:val="24"/>
        </w:rPr>
        <w:t xml:space="preserve"> applicant and 1</w:t>
      </w:r>
      <w:r w:rsidR="003E2665" w:rsidRPr="003E266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E2665">
        <w:rPr>
          <w:rFonts w:ascii="Times New Roman" w:hAnsi="Times New Roman" w:cs="Times New Roman"/>
          <w:sz w:val="24"/>
          <w:szCs w:val="24"/>
        </w:rPr>
        <w:t xml:space="preserve"> and 2</w:t>
      </w:r>
      <w:r w:rsidR="003E2665" w:rsidRPr="00ED2CD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D2CDE">
        <w:rPr>
          <w:rFonts w:ascii="Times New Roman" w:hAnsi="Times New Roman" w:cs="Times New Roman"/>
          <w:sz w:val="24"/>
          <w:szCs w:val="24"/>
        </w:rPr>
        <w:t xml:space="preserve"> respondents had not been dissolved. The partnership is </w:t>
      </w:r>
      <w:r w:rsidR="00C17DDB">
        <w:rPr>
          <w:rFonts w:ascii="Times New Roman" w:hAnsi="Times New Roman" w:cs="Times New Roman"/>
          <w:sz w:val="24"/>
          <w:szCs w:val="24"/>
        </w:rPr>
        <w:t xml:space="preserve">encapsulated </w:t>
      </w:r>
      <w:r w:rsidR="00E1534C">
        <w:rPr>
          <w:rFonts w:ascii="Times New Roman" w:hAnsi="Times New Roman" w:cs="Times New Roman"/>
          <w:sz w:val="24"/>
          <w:szCs w:val="24"/>
        </w:rPr>
        <w:t>in Annexure A</w:t>
      </w:r>
      <w:r w:rsidR="00896BBB">
        <w:rPr>
          <w:rFonts w:ascii="Times New Roman" w:hAnsi="Times New Roman" w:cs="Times New Roman"/>
          <w:sz w:val="24"/>
          <w:szCs w:val="24"/>
        </w:rPr>
        <w:t>.</w:t>
      </w:r>
    </w:p>
    <w:p w14:paraId="7A68F490" w14:textId="525EF36C" w:rsidR="00896BBB" w:rsidRDefault="00896BBB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prays for an order in terms of the </w:t>
      </w:r>
      <w:r w:rsidR="009071B9">
        <w:rPr>
          <w:rFonts w:ascii="Times New Roman" w:hAnsi="Times New Roman" w:cs="Times New Roman"/>
          <w:sz w:val="24"/>
          <w:szCs w:val="24"/>
        </w:rPr>
        <w:t>draft.</w:t>
      </w:r>
      <w:r w:rsidR="00024026">
        <w:rPr>
          <w:rFonts w:ascii="Times New Roman" w:hAnsi="Times New Roman" w:cs="Times New Roman"/>
          <w:sz w:val="24"/>
          <w:szCs w:val="24"/>
        </w:rPr>
        <w:t xml:space="preserve"> She </w:t>
      </w:r>
      <w:r>
        <w:rPr>
          <w:rFonts w:ascii="Times New Roman" w:hAnsi="Times New Roman" w:cs="Times New Roman"/>
          <w:sz w:val="24"/>
          <w:szCs w:val="24"/>
        </w:rPr>
        <w:t>avers that the matter is urgent as she has been barred from mining while the 1</w:t>
      </w:r>
      <w:r w:rsidRPr="00896BB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896BB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continue being unjustly</w:t>
      </w:r>
      <w:r w:rsidR="00C05152">
        <w:rPr>
          <w:rFonts w:ascii="Times New Roman" w:hAnsi="Times New Roman" w:cs="Times New Roman"/>
          <w:sz w:val="24"/>
          <w:szCs w:val="24"/>
        </w:rPr>
        <w:t xml:space="preserve"> enr</w:t>
      </w:r>
      <w:r w:rsidR="000165A4">
        <w:rPr>
          <w:rFonts w:ascii="Times New Roman" w:hAnsi="Times New Roman" w:cs="Times New Roman"/>
          <w:sz w:val="24"/>
          <w:szCs w:val="24"/>
        </w:rPr>
        <w:t>iched</w:t>
      </w:r>
      <w:r w:rsidR="00FC5095">
        <w:rPr>
          <w:rFonts w:ascii="Times New Roman" w:hAnsi="Times New Roman" w:cs="Times New Roman"/>
          <w:sz w:val="24"/>
          <w:szCs w:val="24"/>
        </w:rPr>
        <w:t xml:space="preserve">. </w:t>
      </w:r>
      <w:r w:rsidR="00B93479">
        <w:rPr>
          <w:rFonts w:ascii="Times New Roman" w:hAnsi="Times New Roman" w:cs="Times New Roman"/>
          <w:sz w:val="24"/>
          <w:szCs w:val="24"/>
        </w:rPr>
        <w:t>S</w:t>
      </w:r>
      <w:r w:rsidR="00FC5095">
        <w:rPr>
          <w:rFonts w:ascii="Times New Roman" w:hAnsi="Times New Roman" w:cs="Times New Roman"/>
          <w:sz w:val="24"/>
          <w:szCs w:val="24"/>
        </w:rPr>
        <w:t>he also avers that the 1</w:t>
      </w:r>
      <w:r w:rsidR="00FC5095" w:rsidRPr="00FC509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C5095">
        <w:rPr>
          <w:rFonts w:ascii="Times New Roman" w:hAnsi="Times New Roman" w:cs="Times New Roman"/>
          <w:sz w:val="24"/>
          <w:szCs w:val="24"/>
        </w:rPr>
        <w:t xml:space="preserve"> and 2</w:t>
      </w:r>
      <w:r w:rsidR="00FC5095" w:rsidRPr="00FC509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C5095">
        <w:rPr>
          <w:rFonts w:ascii="Times New Roman" w:hAnsi="Times New Roman" w:cs="Times New Roman"/>
          <w:sz w:val="24"/>
          <w:szCs w:val="24"/>
        </w:rPr>
        <w:t xml:space="preserve"> respondents are carrying on mining operating in a destructive matter</w:t>
      </w:r>
      <w:r w:rsidR="00D77FCB">
        <w:rPr>
          <w:rFonts w:ascii="Times New Roman" w:hAnsi="Times New Roman" w:cs="Times New Roman"/>
          <w:sz w:val="24"/>
          <w:szCs w:val="24"/>
        </w:rPr>
        <w:t>.</w:t>
      </w:r>
    </w:p>
    <w:p w14:paraId="6D45ADE1" w14:textId="52E4F123" w:rsidR="00D77FCB" w:rsidRDefault="00D77FCB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first, second, third and fourth respondent filed notices of apposition. First and second respondents</w:t>
      </w:r>
      <w:r w:rsidR="008F4378">
        <w:rPr>
          <w:rFonts w:ascii="Times New Roman" w:hAnsi="Times New Roman" w:cs="Times New Roman"/>
          <w:sz w:val="24"/>
          <w:szCs w:val="24"/>
        </w:rPr>
        <w:t xml:space="preserve"> </w:t>
      </w:r>
      <w:r w:rsidR="002503C9">
        <w:rPr>
          <w:rFonts w:ascii="Times New Roman" w:hAnsi="Times New Roman" w:cs="Times New Roman"/>
          <w:sz w:val="24"/>
          <w:szCs w:val="24"/>
        </w:rPr>
        <w:t xml:space="preserve">counsel </w:t>
      </w:r>
      <w:r w:rsidR="008F4378">
        <w:rPr>
          <w:rFonts w:ascii="Times New Roman" w:hAnsi="Times New Roman" w:cs="Times New Roman"/>
          <w:sz w:val="24"/>
          <w:szCs w:val="24"/>
        </w:rPr>
        <w:t xml:space="preserve">raised a number of preliminary points as </w:t>
      </w:r>
      <w:r w:rsidR="00766A21">
        <w:rPr>
          <w:rFonts w:ascii="Times New Roman" w:hAnsi="Times New Roman" w:cs="Times New Roman"/>
          <w:sz w:val="24"/>
          <w:szCs w:val="24"/>
        </w:rPr>
        <w:t>follows: -</w:t>
      </w:r>
    </w:p>
    <w:p w14:paraId="3E24CC05" w14:textId="51AA2D43" w:rsidR="00DB2073" w:rsidRDefault="00DB2073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Applicant has no </w:t>
      </w:r>
      <w:r w:rsidR="00B80E7E" w:rsidRPr="00852D72">
        <w:rPr>
          <w:rFonts w:ascii="Times New Roman" w:hAnsi="Times New Roman" w:cs="Times New Roman"/>
          <w:i/>
          <w:sz w:val="24"/>
          <w:szCs w:val="24"/>
        </w:rPr>
        <w:t>locus</w:t>
      </w:r>
      <w:r w:rsidRPr="00852D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2D72" w:rsidRPr="00852D72">
        <w:rPr>
          <w:rFonts w:ascii="Times New Roman" w:hAnsi="Times New Roman" w:cs="Times New Roman"/>
          <w:i/>
          <w:sz w:val="24"/>
          <w:szCs w:val="24"/>
        </w:rPr>
        <w:t>standi</w:t>
      </w:r>
      <w:r>
        <w:rPr>
          <w:rFonts w:ascii="Times New Roman" w:hAnsi="Times New Roman" w:cs="Times New Roman"/>
          <w:sz w:val="24"/>
          <w:szCs w:val="24"/>
        </w:rPr>
        <w:t xml:space="preserve"> as the agreement Annexure “A” was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Glo</w:t>
      </w:r>
      <w:r w:rsidR="00766A2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Investments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Tebekwe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150">
        <w:rPr>
          <w:rFonts w:ascii="Times New Roman" w:hAnsi="Times New Roman" w:cs="Times New Roman"/>
          <w:sz w:val="24"/>
          <w:szCs w:val="24"/>
        </w:rPr>
        <w:t>Sands (</w:t>
      </w:r>
      <w:r w:rsidR="00263486">
        <w:rPr>
          <w:rFonts w:ascii="Times New Roman" w:hAnsi="Times New Roman" w:cs="Times New Roman"/>
          <w:sz w:val="24"/>
          <w:szCs w:val="24"/>
        </w:rPr>
        <w:t>Pvt) Limited. There is no partnership agreement between 1</w:t>
      </w:r>
      <w:r w:rsidR="00263486" w:rsidRPr="0026348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63486">
        <w:rPr>
          <w:rFonts w:ascii="Times New Roman" w:hAnsi="Times New Roman" w:cs="Times New Roman"/>
          <w:sz w:val="24"/>
          <w:szCs w:val="24"/>
        </w:rPr>
        <w:t xml:space="preserve"> respondent and applicant; further that applicant has failed to produce a partnership agreement. it was averred that urgency has not been proven</w:t>
      </w:r>
      <w:r w:rsidR="00451548">
        <w:rPr>
          <w:rFonts w:ascii="Times New Roman" w:hAnsi="Times New Roman" w:cs="Times New Roman"/>
          <w:sz w:val="24"/>
          <w:szCs w:val="24"/>
        </w:rPr>
        <w:t>. It was alleged that it is unknown when the mining dispute arose</w:t>
      </w:r>
      <w:r w:rsidR="003A668A">
        <w:rPr>
          <w:rFonts w:ascii="Times New Roman" w:hAnsi="Times New Roman" w:cs="Times New Roman"/>
          <w:sz w:val="24"/>
          <w:szCs w:val="24"/>
        </w:rPr>
        <w:t xml:space="preserve"> and that applicant has</w:t>
      </w:r>
      <w:r w:rsidR="00A54C51">
        <w:rPr>
          <w:rFonts w:ascii="Times New Roman" w:hAnsi="Times New Roman" w:cs="Times New Roman"/>
          <w:sz w:val="24"/>
          <w:szCs w:val="24"/>
        </w:rPr>
        <w:t xml:space="preserve"> not</w:t>
      </w:r>
      <w:r w:rsidR="003A668A">
        <w:rPr>
          <w:rFonts w:ascii="Times New Roman" w:hAnsi="Times New Roman" w:cs="Times New Roman"/>
          <w:sz w:val="24"/>
          <w:szCs w:val="24"/>
        </w:rPr>
        <w:t xml:space="preserve"> been mining on the dispute mines</w:t>
      </w:r>
      <w:r w:rsidR="00017AC2">
        <w:rPr>
          <w:rFonts w:ascii="Times New Roman" w:hAnsi="Times New Roman" w:cs="Times New Roman"/>
          <w:sz w:val="24"/>
          <w:szCs w:val="24"/>
        </w:rPr>
        <w:t>.</w:t>
      </w:r>
    </w:p>
    <w:p w14:paraId="7FBCD693" w14:textId="07464041" w:rsidR="00017AC2" w:rsidRDefault="00017AC2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also averred that applicant has not shown utmost </w:t>
      </w:r>
      <w:r w:rsidR="00DB27B0">
        <w:rPr>
          <w:rFonts w:ascii="Times New Roman" w:hAnsi="Times New Roman" w:cs="Times New Roman"/>
          <w:sz w:val="24"/>
          <w:szCs w:val="24"/>
        </w:rPr>
        <w:t>good faith and has falsified i</w:t>
      </w:r>
      <w:r w:rsidR="0089638A">
        <w:rPr>
          <w:rFonts w:ascii="Times New Roman" w:hAnsi="Times New Roman" w:cs="Times New Roman"/>
          <w:sz w:val="24"/>
          <w:szCs w:val="24"/>
        </w:rPr>
        <w:t xml:space="preserve">nformation </w:t>
      </w:r>
      <w:r w:rsidR="00DB27B0">
        <w:rPr>
          <w:rFonts w:ascii="Times New Roman" w:hAnsi="Times New Roman" w:cs="Times New Roman"/>
          <w:sz w:val="24"/>
          <w:szCs w:val="24"/>
        </w:rPr>
        <w:t>to mislead the court.</w:t>
      </w:r>
    </w:p>
    <w:p w14:paraId="54A055C8" w14:textId="7135E902" w:rsidR="00DB27B0" w:rsidRDefault="00DB27B0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also averred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Glor</w:t>
      </w:r>
      <w:r w:rsidR="0022068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Investments</w:t>
      </w:r>
      <w:r w:rsidR="006967D6">
        <w:rPr>
          <w:rFonts w:ascii="Times New Roman" w:hAnsi="Times New Roman" w:cs="Times New Roman"/>
          <w:sz w:val="24"/>
          <w:szCs w:val="24"/>
        </w:rPr>
        <w:t xml:space="preserve"> (Pvt) </w:t>
      </w:r>
      <w:r w:rsidR="00063B57">
        <w:rPr>
          <w:rFonts w:ascii="Times New Roman" w:hAnsi="Times New Roman" w:cs="Times New Roman"/>
          <w:sz w:val="24"/>
          <w:szCs w:val="24"/>
        </w:rPr>
        <w:t>Limited should</w:t>
      </w:r>
      <w:r w:rsidR="006967D6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B81EBA">
        <w:rPr>
          <w:rFonts w:ascii="Times New Roman" w:hAnsi="Times New Roman" w:cs="Times New Roman"/>
          <w:sz w:val="24"/>
          <w:szCs w:val="24"/>
        </w:rPr>
        <w:t>joined</w:t>
      </w:r>
      <w:r w:rsidR="006967D6">
        <w:rPr>
          <w:rFonts w:ascii="Times New Roman" w:hAnsi="Times New Roman" w:cs="Times New Roman"/>
          <w:sz w:val="24"/>
          <w:szCs w:val="24"/>
        </w:rPr>
        <w:t xml:space="preserve"> to she proceedings</w:t>
      </w:r>
      <w:r w:rsidR="001966B7">
        <w:rPr>
          <w:rFonts w:ascii="Times New Roman" w:hAnsi="Times New Roman" w:cs="Times New Roman"/>
          <w:sz w:val="24"/>
          <w:szCs w:val="24"/>
        </w:rPr>
        <w:t>.</w:t>
      </w:r>
      <w:r w:rsidR="006967D6">
        <w:rPr>
          <w:rFonts w:ascii="Times New Roman" w:hAnsi="Times New Roman" w:cs="Times New Roman"/>
          <w:sz w:val="24"/>
          <w:szCs w:val="24"/>
        </w:rPr>
        <w:t xml:space="preserve"> </w:t>
      </w:r>
      <w:r w:rsidR="001966B7">
        <w:rPr>
          <w:rFonts w:ascii="Times New Roman" w:hAnsi="Times New Roman" w:cs="Times New Roman"/>
          <w:sz w:val="24"/>
          <w:szCs w:val="24"/>
        </w:rPr>
        <w:t xml:space="preserve">Its </w:t>
      </w:r>
      <w:proofErr w:type="spellStart"/>
      <w:proofErr w:type="gramStart"/>
      <w:r w:rsidR="00E302EC">
        <w:rPr>
          <w:rFonts w:ascii="Times New Roman" w:hAnsi="Times New Roman" w:cs="Times New Roman"/>
          <w:sz w:val="24"/>
          <w:szCs w:val="24"/>
        </w:rPr>
        <w:t xml:space="preserve">non </w:t>
      </w:r>
      <w:r w:rsidR="00596A70">
        <w:rPr>
          <w:rFonts w:ascii="Times New Roman" w:hAnsi="Times New Roman" w:cs="Times New Roman"/>
          <w:sz w:val="24"/>
          <w:szCs w:val="24"/>
        </w:rPr>
        <w:t>joinder</w:t>
      </w:r>
      <w:proofErr w:type="spellEnd"/>
      <w:proofErr w:type="gramEnd"/>
      <w:r w:rsidR="00E302EC">
        <w:rPr>
          <w:rFonts w:ascii="Times New Roman" w:hAnsi="Times New Roman" w:cs="Times New Roman"/>
          <w:sz w:val="24"/>
          <w:szCs w:val="24"/>
        </w:rPr>
        <w:t xml:space="preserve"> is fatal to the proceedings so it</w:t>
      </w:r>
      <w:r w:rsidR="00B60796">
        <w:rPr>
          <w:rFonts w:ascii="Times New Roman" w:hAnsi="Times New Roman" w:cs="Times New Roman"/>
          <w:sz w:val="24"/>
          <w:szCs w:val="24"/>
        </w:rPr>
        <w:t xml:space="preserve"> i</w:t>
      </w:r>
      <w:r w:rsidR="00E302EC">
        <w:rPr>
          <w:rFonts w:ascii="Times New Roman" w:hAnsi="Times New Roman" w:cs="Times New Roman"/>
          <w:sz w:val="24"/>
          <w:szCs w:val="24"/>
        </w:rPr>
        <w:t>s argued.</w:t>
      </w:r>
    </w:p>
    <w:p w14:paraId="4420F538" w14:textId="1C03E6C3" w:rsidR="00E302EC" w:rsidRDefault="00E302EC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number of arguments are </w:t>
      </w:r>
      <w:r w:rsidR="00A669B6">
        <w:rPr>
          <w:rFonts w:ascii="Times New Roman" w:hAnsi="Times New Roman" w:cs="Times New Roman"/>
          <w:sz w:val="24"/>
          <w:szCs w:val="24"/>
        </w:rPr>
        <w:t xml:space="preserve">interwoven </w:t>
      </w:r>
      <w:r>
        <w:rPr>
          <w:rFonts w:ascii="Times New Roman" w:hAnsi="Times New Roman" w:cs="Times New Roman"/>
          <w:sz w:val="24"/>
          <w:szCs w:val="24"/>
        </w:rPr>
        <w:t>in the main preliminary points raised. It is one of these arguments that applicants can not enforce rights she does not have</w:t>
      </w:r>
      <w:r w:rsidR="006710AC">
        <w:rPr>
          <w:rFonts w:ascii="Times New Roman" w:hAnsi="Times New Roman" w:cs="Times New Roman"/>
          <w:sz w:val="24"/>
          <w:szCs w:val="24"/>
        </w:rPr>
        <w:t xml:space="preserve">. In response to the </w:t>
      </w:r>
      <w:r w:rsidR="0032081E">
        <w:rPr>
          <w:rFonts w:ascii="Times New Roman" w:hAnsi="Times New Roman" w:cs="Times New Roman"/>
          <w:sz w:val="24"/>
          <w:szCs w:val="24"/>
        </w:rPr>
        <w:t>preliminary</w:t>
      </w:r>
      <w:r w:rsidR="006710AC">
        <w:rPr>
          <w:rFonts w:ascii="Times New Roman" w:hAnsi="Times New Roman" w:cs="Times New Roman"/>
          <w:sz w:val="24"/>
          <w:szCs w:val="24"/>
        </w:rPr>
        <w:t xml:space="preserve"> points raised Mr </w:t>
      </w:r>
      <w:proofErr w:type="spellStart"/>
      <w:r w:rsidR="006710AC">
        <w:rPr>
          <w:rFonts w:ascii="Times New Roman" w:hAnsi="Times New Roman" w:cs="Times New Roman"/>
          <w:sz w:val="24"/>
          <w:szCs w:val="24"/>
        </w:rPr>
        <w:t>Da</w:t>
      </w:r>
      <w:r w:rsidR="009B534F">
        <w:rPr>
          <w:rFonts w:ascii="Times New Roman" w:hAnsi="Times New Roman" w:cs="Times New Roman"/>
          <w:sz w:val="24"/>
          <w:szCs w:val="24"/>
        </w:rPr>
        <w:t>vi</w:t>
      </w:r>
      <w:r w:rsidR="006710AC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6710AC">
        <w:rPr>
          <w:rFonts w:ascii="Times New Roman" w:hAnsi="Times New Roman" w:cs="Times New Roman"/>
          <w:sz w:val="24"/>
          <w:szCs w:val="24"/>
        </w:rPr>
        <w:t xml:space="preserve"> responded as </w:t>
      </w:r>
      <w:r w:rsidR="00555785">
        <w:rPr>
          <w:rFonts w:ascii="Times New Roman" w:hAnsi="Times New Roman" w:cs="Times New Roman"/>
          <w:sz w:val="24"/>
          <w:szCs w:val="24"/>
        </w:rPr>
        <w:t>follows: -</w:t>
      </w:r>
    </w:p>
    <w:p w14:paraId="5D658D12" w14:textId="2A5B9D43" w:rsidR="00AF742E" w:rsidRDefault="00AF742E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partnership ex</w:t>
      </w:r>
      <w:r w:rsidR="00D240B8">
        <w:rPr>
          <w:rFonts w:ascii="Times New Roman" w:hAnsi="Times New Roman" w:cs="Times New Roman"/>
          <w:sz w:val="24"/>
          <w:szCs w:val="24"/>
        </w:rPr>
        <w:t>isted</w:t>
      </w:r>
      <w:r>
        <w:rPr>
          <w:rFonts w:ascii="Times New Roman" w:hAnsi="Times New Roman" w:cs="Times New Roman"/>
          <w:sz w:val="24"/>
          <w:szCs w:val="24"/>
        </w:rPr>
        <w:t xml:space="preserve"> and still </w:t>
      </w:r>
      <w:r w:rsidR="00463FC5">
        <w:rPr>
          <w:rFonts w:ascii="Times New Roman" w:hAnsi="Times New Roman" w:cs="Times New Roman"/>
          <w:sz w:val="24"/>
          <w:szCs w:val="24"/>
        </w:rPr>
        <w:t>exists between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AF74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respondents </w:t>
      </w:r>
      <w:r w:rsidR="00D81371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one ha</w:t>
      </w:r>
      <w:r w:rsidR="00D813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and applicant and 1</w:t>
      </w:r>
      <w:r w:rsidRPr="00AF742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on the other hand. The 2009 agreement (Annexure A)</w:t>
      </w:r>
      <w:r w:rsidR="00457B9A">
        <w:rPr>
          <w:rFonts w:ascii="Times New Roman" w:hAnsi="Times New Roman" w:cs="Times New Roman"/>
          <w:sz w:val="24"/>
          <w:szCs w:val="24"/>
        </w:rPr>
        <w:t xml:space="preserve"> was verbally extended</w:t>
      </w:r>
      <w:r w:rsidR="00F76E73">
        <w:rPr>
          <w:rFonts w:ascii="Times New Roman" w:hAnsi="Times New Roman" w:cs="Times New Roman"/>
          <w:sz w:val="24"/>
          <w:szCs w:val="24"/>
        </w:rPr>
        <w:t xml:space="preserve"> to run beyond the </w:t>
      </w:r>
      <w:proofErr w:type="gramStart"/>
      <w:r w:rsidR="00F76E73">
        <w:rPr>
          <w:rFonts w:ascii="Times New Roman" w:hAnsi="Times New Roman" w:cs="Times New Roman"/>
          <w:sz w:val="24"/>
          <w:szCs w:val="24"/>
        </w:rPr>
        <w:t>10 year</w:t>
      </w:r>
      <w:proofErr w:type="gramEnd"/>
      <w:r w:rsidR="00F76E73">
        <w:rPr>
          <w:rFonts w:ascii="Times New Roman" w:hAnsi="Times New Roman" w:cs="Times New Roman"/>
          <w:sz w:val="24"/>
          <w:szCs w:val="24"/>
        </w:rPr>
        <w:t xml:space="preserve"> period reflect</w:t>
      </w:r>
      <w:r w:rsidR="005E3A31">
        <w:rPr>
          <w:rFonts w:ascii="Times New Roman" w:hAnsi="Times New Roman" w:cs="Times New Roman"/>
          <w:sz w:val="24"/>
          <w:szCs w:val="24"/>
        </w:rPr>
        <w:t>ed</w:t>
      </w:r>
      <w:r w:rsidR="00F76E73">
        <w:rPr>
          <w:rFonts w:ascii="Times New Roman" w:hAnsi="Times New Roman" w:cs="Times New Roman"/>
          <w:sz w:val="24"/>
          <w:szCs w:val="24"/>
        </w:rPr>
        <w:t xml:space="preserve"> in Annexure A</w:t>
      </w:r>
      <w:r w:rsidR="00457B9A">
        <w:rPr>
          <w:rFonts w:ascii="Times New Roman" w:hAnsi="Times New Roman" w:cs="Times New Roman"/>
          <w:sz w:val="24"/>
          <w:szCs w:val="24"/>
        </w:rPr>
        <w:t>.</w:t>
      </w:r>
    </w:p>
    <w:p w14:paraId="4C834694" w14:textId="36D2BDB0" w:rsidR="00457B9A" w:rsidRDefault="00457B9A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argued that applicant has </w:t>
      </w:r>
      <w:r w:rsidR="002F24FF">
        <w:rPr>
          <w:rFonts w:ascii="Times New Roman" w:hAnsi="Times New Roman" w:cs="Times New Roman"/>
          <w:sz w:val="24"/>
          <w:szCs w:val="24"/>
        </w:rPr>
        <w:t xml:space="preserve">no </w:t>
      </w:r>
      <w:r w:rsidR="002F24FF" w:rsidRPr="00713E7F">
        <w:rPr>
          <w:rFonts w:ascii="Times New Roman" w:hAnsi="Times New Roman" w:cs="Times New Roman"/>
          <w:i/>
          <w:sz w:val="24"/>
          <w:szCs w:val="24"/>
        </w:rPr>
        <w:t xml:space="preserve">locus standi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2F24FF">
        <w:rPr>
          <w:rFonts w:ascii="Times New Roman" w:hAnsi="Times New Roman" w:cs="Times New Roman"/>
          <w:sz w:val="24"/>
          <w:szCs w:val="24"/>
        </w:rPr>
        <w:t>sue</w:t>
      </w:r>
      <w:r>
        <w:rPr>
          <w:rFonts w:ascii="Times New Roman" w:hAnsi="Times New Roman" w:cs="Times New Roman"/>
          <w:sz w:val="24"/>
          <w:szCs w:val="24"/>
        </w:rPr>
        <w:t xml:space="preserve"> in these proceedings as</w:t>
      </w:r>
      <w:r w:rsidR="00E0330D">
        <w:rPr>
          <w:rFonts w:ascii="Times New Roman" w:hAnsi="Times New Roman" w:cs="Times New Roman"/>
          <w:sz w:val="24"/>
          <w:szCs w:val="24"/>
        </w:rPr>
        <w:t xml:space="preserve"> she could </w:t>
      </w:r>
      <w:r w:rsidR="00D63B06">
        <w:rPr>
          <w:rFonts w:ascii="Times New Roman" w:hAnsi="Times New Roman" w:cs="Times New Roman"/>
          <w:sz w:val="24"/>
          <w:szCs w:val="24"/>
        </w:rPr>
        <w:t xml:space="preserve">not </w:t>
      </w:r>
      <w:r w:rsidR="00433ECA">
        <w:rPr>
          <w:rFonts w:ascii="Times New Roman" w:hAnsi="Times New Roman" w:cs="Times New Roman"/>
          <w:sz w:val="24"/>
          <w:szCs w:val="24"/>
        </w:rPr>
        <w:t>sue</w:t>
      </w:r>
      <w:r w:rsidR="00E0330D">
        <w:rPr>
          <w:rFonts w:ascii="Times New Roman" w:hAnsi="Times New Roman" w:cs="Times New Roman"/>
          <w:sz w:val="24"/>
          <w:szCs w:val="24"/>
        </w:rPr>
        <w:t xml:space="preserve"> in the partnerships</w:t>
      </w:r>
      <w:r w:rsidR="002C51D7"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 w:rsidR="00E0330D">
        <w:rPr>
          <w:rFonts w:ascii="Times New Roman" w:hAnsi="Times New Roman" w:cs="Times New Roman"/>
          <w:sz w:val="24"/>
          <w:szCs w:val="24"/>
        </w:rPr>
        <w:t>Glor</w:t>
      </w:r>
      <w:r w:rsidR="002C51D7">
        <w:rPr>
          <w:rFonts w:ascii="Times New Roman" w:hAnsi="Times New Roman" w:cs="Times New Roman"/>
          <w:sz w:val="24"/>
          <w:szCs w:val="24"/>
        </w:rPr>
        <w:t>r</w:t>
      </w:r>
      <w:r w:rsidR="00E0330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E0330D">
        <w:rPr>
          <w:rFonts w:ascii="Times New Roman" w:hAnsi="Times New Roman" w:cs="Times New Roman"/>
          <w:sz w:val="24"/>
          <w:szCs w:val="24"/>
        </w:rPr>
        <w:t xml:space="preserve">) because </w:t>
      </w:r>
      <w:proofErr w:type="spellStart"/>
      <w:r w:rsidR="00E0330D">
        <w:rPr>
          <w:rFonts w:ascii="Times New Roman" w:hAnsi="Times New Roman" w:cs="Times New Roman"/>
          <w:sz w:val="24"/>
          <w:szCs w:val="24"/>
        </w:rPr>
        <w:t>Glor</w:t>
      </w:r>
      <w:r w:rsidR="00867C64">
        <w:rPr>
          <w:rFonts w:ascii="Times New Roman" w:hAnsi="Times New Roman" w:cs="Times New Roman"/>
          <w:sz w:val="24"/>
          <w:szCs w:val="24"/>
        </w:rPr>
        <w:t>r</w:t>
      </w:r>
      <w:r w:rsidR="00E0330D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E0330D">
        <w:rPr>
          <w:rFonts w:ascii="Times New Roman" w:hAnsi="Times New Roman" w:cs="Times New Roman"/>
          <w:sz w:val="24"/>
          <w:szCs w:val="24"/>
        </w:rPr>
        <w:t xml:space="preserve"> is </w:t>
      </w:r>
      <w:r w:rsidR="00D63B06">
        <w:rPr>
          <w:rFonts w:ascii="Times New Roman" w:hAnsi="Times New Roman" w:cs="Times New Roman"/>
          <w:sz w:val="24"/>
          <w:szCs w:val="24"/>
        </w:rPr>
        <w:t xml:space="preserve">made </w:t>
      </w:r>
      <w:r w:rsidR="00E0330D">
        <w:rPr>
          <w:rFonts w:ascii="Times New Roman" w:hAnsi="Times New Roman" w:cs="Times New Roman"/>
          <w:sz w:val="24"/>
          <w:szCs w:val="24"/>
        </w:rPr>
        <w:t>of 1</w:t>
      </w:r>
      <w:r w:rsidR="00E0330D" w:rsidRPr="00E0330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0330D">
        <w:rPr>
          <w:rFonts w:ascii="Times New Roman" w:hAnsi="Times New Roman" w:cs="Times New Roman"/>
          <w:sz w:val="24"/>
          <w:szCs w:val="24"/>
        </w:rPr>
        <w:t xml:space="preserve"> </w:t>
      </w:r>
      <w:r w:rsidR="00D63B06">
        <w:rPr>
          <w:rFonts w:ascii="Times New Roman" w:hAnsi="Times New Roman" w:cs="Times New Roman"/>
          <w:sz w:val="24"/>
          <w:szCs w:val="24"/>
        </w:rPr>
        <w:t>respondent and</w:t>
      </w:r>
      <w:r w:rsidR="00E0330D">
        <w:rPr>
          <w:rFonts w:ascii="Times New Roman" w:hAnsi="Times New Roman" w:cs="Times New Roman"/>
          <w:sz w:val="24"/>
          <w:szCs w:val="24"/>
        </w:rPr>
        <w:t xml:space="preserve"> applicant, th</w:t>
      </w:r>
      <w:r w:rsidR="00F46646">
        <w:rPr>
          <w:rFonts w:ascii="Times New Roman" w:hAnsi="Times New Roman" w:cs="Times New Roman"/>
          <w:sz w:val="24"/>
          <w:szCs w:val="24"/>
        </w:rPr>
        <w:t xml:space="preserve">us she </w:t>
      </w:r>
      <w:r w:rsidR="00E0330D">
        <w:rPr>
          <w:rFonts w:ascii="Times New Roman" w:hAnsi="Times New Roman" w:cs="Times New Roman"/>
          <w:sz w:val="24"/>
          <w:szCs w:val="24"/>
        </w:rPr>
        <w:t xml:space="preserve">could </w:t>
      </w:r>
      <w:r w:rsidR="00D63B06">
        <w:rPr>
          <w:rFonts w:ascii="Times New Roman" w:hAnsi="Times New Roman" w:cs="Times New Roman"/>
          <w:sz w:val="24"/>
          <w:szCs w:val="24"/>
        </w:rPr>
        <w:t>not obtain</w:t>
      </w:r>
      <w:r w:rsidR="00E0330D">
        <w:rPr>
          <w:rFonts w:ascii="Times New Roman" w:hAnsi="Times New Roman" w:cs="Times New Roman"/>
          <w:sz w:val="24"/>
          <w:szCs w:val="24"/>
        </w:rPr>
        <w:t xml:space="preserve"> authority</w:t>
      </w:r>
      <w:r w:rsidR="00852003">
        <w:rPr>
          <w:rFonts w:ascii="Times New Roman" w:hAnsi="Times New Roman" w:cs="Times New Roman"/>
          <w:sz w:val="24"/>
          <w:szCs w:val="24"/>
        </w:rPr>
        <w:t xml:space="preserve"> from 1</w:t>
      </w:r>
      <w:r w:rsidR="00852003" w:rsidRPr="008520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52003">
        <w:rPr>
          <w:rFonts w:ascii="Times New Roman" w:hAnsi="Times New Roman" w:cs="Times New Roman"/>
          <w:sz w:val="24"/>
          <w:szCs w:val="24"/>
        </w:rPr>
        <w:t xml:space="preserve"> respondent to</w:t>
      </w:r>
      <w:r w:rsidR="00112944">
        <w:rPr>
          <w:rFonts w:ascii="Times New Roman" w:hAnsi="Times New Roman" w:cs="Times New Roman"/>
          <w:sz w:val="24"/>
          <w:szCs w:val="24"/>
        </w:rPr>
        <w:t xml:space="preserve"> sue</w:t>
      </w:r>
      <w:r w:rsidR="00852003">
        <w:rPr>
          <w:rFonts w:ascii="Times New Roman" w:hAnsi="Times New Roman" w:cs="Times New Roman"/>
          <w:sz w:val="24"/>
          <w:szCs w:val="24"/>
        </w:rPr>
        <w:t xml:space="preserve"> the same</w:t>
      </w:r>
      <w:r w:rsidR="00DB34C8">
        <w:rPr>
          <w:rFonts w:ascii="Times New Roman" w:hAnsi="Times New Roman" w:cs="Times New Roman"/>
          <w:sz w:val="24"/>
          <w:szCs w:val="24"/>
        </w:rPr>
        <w:t>.</w:t>
      </w:r>
      <w:r w:rsidR="00852003">
        <w:rPr>
          <w:rFonts w:ascii="Times New Roman" w:hAnsi="Times New Roman" w:cs="Times New Roman"/>
          <w:sz w:val="24"/>
          <w:szCs w:val="24"/>
        </w:rPr>
        <w:t xml:space="preserve"> </w:t>
      </w:r>
      <w:r w:rsidR="00DB34C8">
        <w:rPr>
          <w:rFonts w:ascii="Times New Roman" w:hAnsi="Times New Roman" w:cs="Times New Roman"/>
          <w:sz w:val="24"/>
          <w:szCs w:val="24"/>
        </w:rPr>
        <w:t>F</w:t>
      </w:r>
      <w:r w:rsidR="00112944">
        <w:rPr>
          <w:rFonts w:ascii="Times New Roman" w:hAnsi="Times New Roman" w:cs="Times New Roman"/>
          <w:sz w:val="24"/>
          <w:szCs w:val="24"/>
        </w:rPr>
        <w:t>urther</w:t>
      </w:r>
      <w:r w:rsidR="00852003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="00852003">
        <w:rPr>
          <w:rFonts w:ascii="Times New Roman" w:hAnsi="Times New Roman" w:cs="Times New Roman"/>
          <w:sz w:val="24"/>
          <w:szCs w:val="24"/>
        </w:rPr>
        <w:t>Glo</w:t>
      </w:r>
      <w:r w:rsidR="00112944">
        <w:rPr>
          <w:rFonts w:ascii="Times New Roman" w:hAnsi="Times New Roman" w:cs="Times New Roman"/>
          <w:sz w:val="24"/>
          <w:szCs w:val="24"/>
        </w:rPr>
        <w:t>r</w:t>
      </w:r>
      <w:r w:rsidR="00852003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="00852003">
        <w:rPr>
          <w:rFonts w:ascii="Times New Roman" w:hAnsi="Times New Roman" w:cs="Times New Roman"/>
          <w:sz w:val="24"/>
          <w:szCs w:val="24"/>
        </w:rPr>
        <w:t xml:space="preserve"> is not a registered company.</w:t>
      </w:r>
    </w:p>
    <w:p w14:paraId="233CBCA7" w14:textId="276C21A3" w:rsidR="00852003" w:rsidRDefault="00852003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argued that the matter is urgen</w:t>
      </w:r>
      <w:r w:rsidR="00137A4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as it was only on 12 August 2020</w:t>
      </w:r>
      <w:r w:rsidR="005D2D21">
        <w:rPr>
          <w:rFonts w:ascii="Times New Roman" w:hAnsi="Times New Roman" w:cs="Times New Roman"/>
          <w:sz w:val="24"/>
          <w:szCs w:val="24"/>
        </w:rPr>
        <w:t xml:space="preserve"> that the cause of action </w:t>
      </w:r>
      <w:r w:rsidR="00F05D39">
        <w:rPr>
          <w:rFonts w:ascii="Times New Roman" w:hAnsi="Times New Roman" w:cs="Times New Roman"/>
          <w:sz w:val="24"/>
          <w:szCs w:val="24"/>
        </w:rPr>
        <w:t>arose</w:t>
      </w:r>
      <w:r w:rsidR="005D2D21">
        <w:rPr>
          <w:rFonts w:ascii="Times New Roman" w:hAnsi="Times New Roman" w:cs="Times New Roman"/>
          <w:sz w:val="24"/>
          <w:szCs w:val="24"/>
        </w:rPr>
        <w:t xml:space="preserve"> as more detailed above</w:t>
      </w:r>
      <w:r w:rsidR="003521F7">
        <w:rPr>
          <w:rFonts w:ascii="Times New Roman" w:hAnsi="Times New Roman" w:cs="Times New Roman"/>
          <w:sz w:val="24"/>
          <w:szCs w:val="24"/>
        </w:rPr>
        <w:t xml:space="preserve">. Ms </w:t>
      </w:r>
      <w:proofErr w:type="spellStart"/>
      <w:r w:rsidR="003521F7">
        <w:rPr>
          <w:rFonts w:ascii="Times New Roman" w:hAnsi="Times New Roman" w:cs="Times New Roman"/>
          <w:sz w:val="24"/>
          <w:szCs w:val="24"/>
        </w:rPr>
        <w:t>Munatsi</w:t>
      </w:r>
      <w:proofErr w:type="spellEnd"/>
      <w:r w:rsidR="003521F7">
        <w:rPr>
          <w:rFonts w:ascii="Times New Roman" w:hAnsi="Times New Roman" w:cs="Times New Roman"/>
          <w:sz w:val="24"/>
          <w:szCs w:val="24"/>
        </w:rPr>
        <w:t xml:space="preserve"> on her </w:t>
      </w:r>
      <w:r w:rsidR="0055644A">
        <w:rPr>
          <w:rFonts w:ascii="Times New Roman" w:hAnsi="Times New Roman" w:cs="Times New Roman"/>
          <w:sz w:val="24"/>
          <w:szCs w:val="24"/>
        </w:rPr>
        <w:t>part was of the view that the po</w:t>
      </w:r>
      <w:r w:rsidR="00CE4BA6">
        <w:rPr>
          <w:rFonts w:ascii="Times New Roman" w:hAnsi="Times New Roman" w:cs="Times New Roman"/>
          <w:sz w:val="24"/>
          <w:szCs w:val="24"/>
        </w:rPr>
        <w:t>rtion</w:t>
      </w:r>
      <w:r w:rsidR="0055644A">
        <w:rPr>
          <w:rFonts w:ascii="Times New Roman" w:hAnsi="Times New Roman" w:cs="Times New Roman"/>
          <w:sz w:val="24"/>
          <w:szCs w:val="24"/>
        </w:rPr>
        <w:t xml:space="preserve"> of the draft order reflecting as follows </w:t>
      </w:r>
      <w:r w:rsidR="00241D1A">
        <w:rPr>
          <w:rFonts w:ascii="Times New Roman" w:hAnsi="Times New Roman" w:cs="Times New Roman"/>
          <w:sz w:val="24"/>
          <w:szCs w:val="24"/>
        </w:rPr>
        <w:t>"</w:t>
      </w:r>
      <w:r w:rsidR="0055644A">
        <w:rPr>
          <w:rFonts w:ascii="Times New Roman" w:hAnsi="Times New Roman" w:cs="Times New Roman"/>
          <w:sz w:val="24"/>
          <w:szCs w:val="24"/>
        </w:rPr>
        <w:t>pending final</w:t>
      </w:r>
      <w:r w:rsidR="000D501E">
        <w:rPr>
          <w:rFonts w:ascii="Times New Roman" w:hAnsi="Times New Roman" w:cs="Times New Roman"/>
          <w:sz w:val="24"/>
          <w:szCs w:val="24"/>
        </w:rPr>
        <w:t xml:space="preserve"> </w:t>
      </w:r>
      <w:r w:rsidR="00D27C80">
        <w:rPr>
          <w:rFonts w:ascii="Times New Roman" w:hAnsi="Times New Roman" w:cs="Times New Roman"/>
          <w:sz w:val="24"/>
          <w:szCs w:val="24"/>
        </w:rPr>
        <w:t>determination</w:t>
      </w:r>
      <w:r w:rsidR="00883363">
        <w:rPr>
          <w:rFonts w:ascii="Times New Roman" w:hAnsi="Times New Roman" w:cs="Times New Roman"/>
          <w:sz w:val="24"/>
          <w:szCs w:val="24"/>
        </w:rPr>
        <w:t>"</w:t>
      </w:r>
      <w:r w:rsidR="0061474F">
        <w:rPr>
          <w:rFonts w:ascii="Times New Roman" w:hAnsi="Times New Roman" w:cs="Times New Roman"/>
          <w:sz w:val="24"/>
          <w:szCs w:val="24"/>
        </w:rPr>
        <w:t xml:space="preserve"> by 4</w:t>
      </w:r>
      <w:r w:rsidR="0061474F" w:rsidRPr="006147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1474F">
        <w:rPr>
          <w:rFonts w:ascii="Times New Roman" w:hAnsi="Times New Roman" w:cs="Times New Roman"/>
          <w:sz w:val="24"/>
          <w:szCs w:val="24"/>
        </w:rPr>
        <w:t xml:space="preserve"> respondent should be excluded as it is as internal matter</w:t>
      </w:r>
      <w:r w:rsidR="00CA6546">
        <w:rPr>
          <w:rFonts w:ascii="Times New Roman" w:hAnsi="Times New Roman" w:cs="Times New Roman"/>
          <w:sz w:val="24"/>
          <w:szCs w:val="24"/>
        </w:rPr>
        <w:t xml:space="preserve"> to</w:t>
      </w:r>
      <w:r w:rsidR="0061474F">
        <w:rPr>
          <w:rFonts w:ascii="Times New Roman" w:hAnsi="Times New Roman" w:cs="Times New Roman"/>
          <w:sz w:val="24"/>
          <w:szCs w:val="24"/>
        </w:rPr>
        <w:t xml:space="preserve"> be resolved between </w:t>
      </w:r>
      <w:r w:rsidR="00AC4F3E">
        <w:rPr>
          <w:rFonts w:ascii="Times New Roman" w:hAnsi="Times New Roman" w:cs="Times New Roman"/>
          <w:sz w:val="24"/>
          <w:szCs w:val="24"/>
        </w:rPr>
        <w:t>applicant,</w:t>
      </w:r>
      <w:r w:rsidR="000650B0">
        <w:rPr>
          <w:rFonts w:ascii="Times New Roman" w:hAnsi="Times New Roman" w:cs="Times New Roman"/>
          <w:sz w:val="24"/>
          <w:szCs w:val="24"/>
        </w:rPr>
        <w:t xml:space="preserve"> 2</w:t>
      </w:r>
      <w:r w:rsidR="000650B0" w:rsidRPr="000650B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650B0">
        <w:rPr>
          <w:rFonts w:ascii="Times New Roman" w:hAnsi="Times New Roman" w:cs="Times New Roman"/>
          <w:sz w:val="24"/>
          <w:szCs w:val="24"/>
        </w:rPr>
        <w:t xml:space="preserve"> and 3</w:t>
      </w:r>
      <w:r w:rsidR="000650B0" w:rsidRPr="000650B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650B0">
        <w:rPr>
          <w:rFonts w:ascii="Times New Roman" w:hAnsi="Times New Roman" w:cs="Times New Roman"/>
          <w:sz w:val="24"/>
          <w:szCs w:val="24"/>
        </w:rPr>
        <w:t xml:space="preserve"> respondent. </w:t>
      </w:r>
      <w:r w:rsidR="00C05068">
        <w:rPr>
          <w:rFonts w:ascii="Times New Roman" w:hAnsi="Times New Roman" w:cs="Times New Roman"/>
          <w:sz w:val="24"/>
          <w:szCs w:val="24"/>
        </w:rPr>
        <w:t>It was</w:t>
      </w:r>
      <w:r w:rsidR="000650B0">
        <w:rPr>
          <w:rFonts w:ascii="Times New Roman" w:hAnsi="Times New Roman" w:cs="Times New Roman"/>
          <w:sz w:val="24"/>
          <w:szCs w:val="24"/>
        </w:rPr>
        <w:t xml:space="preserve"> argued that the dispute</w:t>
      </w:r>
      <w:r w:rsidR="00F56AFF">
        <w:rPr>
          <w:rFonts w:ascii="Times New Roman" w:hAnsi="Times New Roman" w:cs="Times New Roman"/>
          <w:sz w:val="24"/>
          <w:szCs w:val="24"/>
        </w:rPr>
        <w:t xml:space="preserve"> in question is not covered in the </w:t>
      </w:r>
      <w:r w:rsidR="00F94F9C">
        <w:rPr>
          <w:rFonts w:ascii="Times New Roman" w:hAnsi="Times New Roman" w:cs="Times New Roman"/>
          <w:sz w:val="24"/>
          <w:szCs w:val="24"/>
        </w:rPr>
        <w:t xml:space="preserve">Mines and Minerals Act </w:t>
      </w:r>
      <w:r w:rsidR="00F94F9C" w:rsidRPr="00F94F9C">
        <w:rPr>
          <w:rFonts w:ascii="Times New Roman" w:hAnsi="Times New Roman" w:cs="Times New Roman"/>
          <w:i/>
          <w:sz w:val="24"/>
          <w:szCs w:val="24"/>
        </w:rPr>
        <w:t>[C</w:t>
      </w:r>
      <w:r w:rsidR="00F56AFF" w:rsidRPr="00F94F9C">
        <w:rPr>
          <w:rFonts w:ascii="Times New Roman" w:hAnsi="Times New Roman" w:cs="Times New Roman"/>
          <w:i/>
          <w:sz w:val="24"/>
          <w:szCs w:val="24"/>
        </w:rPr>
        <w:t>hapter</w:t>
      </w:r>
      <w:r w:rsidR="00F94F9C" w:rsidRPr="00F94F9C">
        <w:rPr>
          <w:rFonts w:ascii="Times New Roman" w:hAnsi="Times New Roman" w:cs="Times New Roman"/>
          <w:i/>
          <w:sz w:val="24"/>
          <w:szCs w:val="24"/>
        </w:rPr>
        <w:t xml:space="preserve"> 21:05]</w:t>
      </w:r>
      <w:r w:rsidR="00F56AFF" w:rsidRPr="00F94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AFF">
        <w:rPr>
          <w:rFonts w:ascii="Times New Roman" w:hAnsi="Times New Roman" w:cs="Times New Roman"/>
          <w:sz w:val="24"/>
          <w:szCs w:val="24"/>
        </w:rPr>
        <w:t>as a dispute 4</w:t>
      </w:r>
      <w:r w:rsidR="00F56AFF" w:rsidRPr="00F56A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6AFF">
        <w:rPr>
          <w:rFonts w:ascii="Times New Roman" w:hAnsi="Times New Roman" w:cs="Times New Roman"/>
          <w:sz w:val="24"/>
          <w:szCs w:val="24"/>
        </w:rPr>
        <w:t xml:space="preserve"> respondent can resolve. </w:t>
      </w:r>
      <w:r w:rsidR="004B1747">
        <w:rPr>
          <w:rFonts w:ascii="Times New Roman" w:hAnsi="Times New Roman" w:cs="Times New Roman"/>
          <w:sz w:val="24"/>
          <w:szCs w:val="24"/>
        </w:rPr>
        <w:t xml:space="preserve">Annexure </w:t>
      </w:r>
      <w:r w:rsidR="00F56AFF">
        <w:rPr>
          <w:rFonts w:ascii="Times New Roman" w:hAnsi="Times New Roman" w:cs="Times New Roman"/>
          <w:sz w:val="24"/>
          <w:szCs w:val="24"/>
        </w:rPr>
        <w:t xml:space="preserve">“A” </w:t>
      </w:r>
      <w:r w:rsidR="00C05068">
        <w:rPr>
          <w:rFonts w:ascii="Times New Roman" w:hAnsi="Times New Roman" w:cs="Times New Roman"/>
          <w:sz w:val="24"/>
          <w:szCs w:val="24"/>
        </w:rPr>
        <w:t xml:space="preserve">which is central to the </w:t>
      </w:r>
      <w:r w:rsidR="001C5A5A">
        <w:rPr>
          <w:rFonts w:ascii="Times New Roman" w:hAnsi="Times New Roman" w:cs="Times New Roman"/>
          <w:sz w:val="24"/>
          <w:szCs w:val="24"/>
        </w:rPr>
        <w:t>issues</w:t>
      </w:r>
      <w:r w:rsidR="00C05068">
        <w:rPr>
          <w:rFonts w:ascii="Times New Roman" w:hAnsi="Times New Roman" w:cs="Times New Roman"/>
          <w:sz w:val="24"/>
          <w:szCs w:val="24"/>
        </w:rPr>
        <w:t xml:space="preserve"> raised in this case d</w:t>
      </w:r>
      <w:r w:rsidR="00F76E73">
        <w:rPr>
          <w:rFonts w:ascii="Times New Roman" w:hAnsi="Times New Roman" w:cs="Times New Roman"/>
          <w:sz w:val="24"/>
          <w:szCs w:val="24"/>
        </w:rPr>
        <w:t>eserves</w:t>
      </w:r>
      <w:r w:rsidR="008B139F">
        <w:rPr>
          <w:rFonts w:ascii="Times New Roman" w:hAnsi="Times New Roman" w:cs="Times New Roman"/>
          <w:sz w:val="24"/>
          <w:szCs w:val="24"/>
        </w:rPr>
        <w:t xml:space="preserve"> </w:t>
      </w:r>
      <w:r w:rsidR="00C05068">
        <w:rPr>
          <w:rFonts w:ascii="Times New Roman" w:hAnsi="Times New Roman" w:cs="Times New Roman"/>
          <w:sz w:val="24"/>
          <w:szCs w:val="24"/>
        </w:rPr>
        <w:t>closer</w:t>
      </w:r>
      <w:r w:rsidR="00BF4C96">
        <w:rPr>
          <w:rFonts w:ascii="Times New Roman" w:hAnsi="Times New Roman" w:cs="Times New Roman"/>
          <w:sz w:val="24"/>
          <w:szCs w:val="24"/>
        </w:rPr>
        <w:t xml:space="preserve"> scrutiny</w:t>
      </w:r>
      <w:r w:rsidR="00715B17">
        <w:rPr>
          <w:rFonts w:ascii="Times New Roman" w:hAnsi="Times New Roman" w:cs="Times New Roman"/>
          <w:sz w:val="24"/>
          <w:szCs w:val="24"/>
        </w:rPr>
        <w:t>.</w:t>
      </w:r>
    </w:p>
    <w:p w14:paraId="63879114" w14:textId="5495529D" w:rsidR="00715B17" w:rsidRDefault="00715B17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Annexure “A”</w:t>
      </w:r>
      <w:r w:rsidR="00E16D3A">
        <w:rPr>
          <w:rFonts w:ascii="Times New Roman" w:hAnsi="Times New Roman" w:cs="Times New Roman"/>
          <w:sz w:val="24"/>
          <w:szCs w:val="24"/>
        </w:rPr>
        <w:t xml:space="preserve"> </w:t>
      </w:r>
      <w:r w:rsidR="00C20813">
        <w:rPr>
          <w:rFonts w:ascii="Times New Roman" w:hAnsi="Times New Roman" w:cs="Times New Roman"/>
          <w:sz w:val="24"/>
          <w:szCs w:val="24"/>
        </w:rPr>
        <w:t>is titled</w:t>
      </w:r>
      <w:r w:rsidR="00D1608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08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eed of partnership</w:t>
      </w:r>
      <w:r w:rsidR="00D1608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. It is entered into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Glo</w:t>
      </w:r>
      <w:r w:rsidR="00BC0A5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</w:t>
      </w:r>
      <w:r w:rsidR="00AD1F5C">
        <w:rPr>
          <w:rFonts w:ascii="Times New Roman" w:hAnsi="Times New Roman" w:cs="Times New Roman"/>
          <w:sz w:val="24"/>
          <w:szCs w:val="24"/>
        </w:rPr>
        <w:t>estments (re</w:t>
      </w:r>
      <w:r w:rsidR="00B27A25">
        <w:rPr>
          <w:rFonts w:ascii="Times New Roman" w:hAnsi="Times New Roman" w:cs="Times New Roman"/>
          <w:sz w:val="24"/>
          <w:szCs w:val="24"/>
        </w:rPr>
        <w:t>pres</w:t>
      </w:r>
      <w:r w:rsidR="00AD1F5C">
        <w:rPr>
          <w:rFonts w:ascii="Times New Roman" w:hAnsi="Times New Roman" w:cs="Times New Roman"/>
          <w:sz w:val="24"/>
          <w:szCs w:val="24"/>
        </w:rPr>
        <w:t>ented by applicant and 1</w:t>
      </w:r>
      <w:r w:rsidR="00AD1F5C" w:rsidRPr="00AD1F5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D1F5C">
        <w:rPr>
          <w:rFonts w:ascii="Times New Roman" w:hAnsi="Times New Roman" w:cs="Times New Roman"/>
          <w:sz w:val="24"/>
          <w:szCs w:val="24"/>
        </w:rPr>
        <w:t xml:space="preserve"> respondent) and 3</w:t>
      </w:r>
      <w:r w:rsidR="00AD1F5C" w:rsidRPr="00AD1F5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D1F5C">
        <w:rPr>
          <w:rFonts w:ascii="Times New Roman" w:hAnsi="Times New Roman" w:cs="Times New Roman"/>
          <w:sz w:val="24"/>
          <w:szCs w:val="24"/>
        </w:rPr>
        <w:t xml:space="preserve"> </w:t>
      </w:r>
      <w:r w:rsidR="00E65214">
        <w:rPr>
          <w:rFonts w:ascii="Times New Roman" w:hAnsi="Times New Roman" w:cs="Times New Roman"/>
          <w:sz w:val="24"/>
          <w:szCs w:val="24"/>
        </w:rPr>
        <w:t>respondent represented</w:t>
      </w:r>
      <w:r w:rsidR="00E55C27">
        <w:rPr>
          <w:rFonts w:ascii="Times New Roman" w:hAnsi="Times New Roman" w:cs="Times New Roman"/>
          <w:sz w:val="24"/>
          <w:szCs w:val="24"/>
        </w:rPr>
        <w:t xml:space="preserve"> by Mike G. Hughes and Andrew Banda</w:t>
      </w:r>
      <w:r w:rsidR="00475A0E">
        <w:rPr>
          <w:rFonts w:ascii="Times New Roman" w:hAnsi="Times New Roman" w:cs="Times New Roman"/>
          <w:sz w:val="24"/>
          <w:szCs w:val="24"/>
        </w:rPr>
        <w:t>.</w:t>
      </w:r>
    </w:p>
    <w:p w14:paraId="5C9EFE71" w14:textId="32D712F2" w:rsidR="003A0882" w:rsidRDefault="00475A0E" w:rsidP="00B952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Among the witness to the agreement are a Se</w:t>
      </w:r>
      <w:r w:rsidR="00D33BAE">
        <w:rPr>
          <w:rFonts w:ascii="Times New Roman" w:hAnsi="Times New Roman" w:cs="Times New Roman"/>
          <w:sz w:val="24"/>
          <w:szCs w:val="24"/>
        </w:rPr>
        <w:t>nat</w:t>
      </w:r>
      <w:r w:rsidR="003C282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and the Midlands Provincial</w:t>
      </w:r>
      <w:r w:rsidR="003A0882">
        <w:rPr>
          <w:rFonts w:ascii="Times New Roman" w:hAnsi="Times New Roman" w:cs="Times New Roman"/>
          <w:sz w:val="24"/>
          <w:szCs w:val="24"/>
        </w:rPr>
        <w:t xml:space="preserve"> Governor of the day. Paragraph 9 of Annexure “</w:t>
      </w:r>
      <w:r w:rsidR="00AC4F45">
        <w:rPr>
          <w:rFonts w:ascii="Times New Roman" w:hAnsi="Times New Roman" w:cs="Times New Roman"/>
          <w:sz w:val="24"/>
          <w:szCs w:val="24"/>
        </w:rPr>
        <w:t>A” reflects</w:t>
      </w:r>
      <w:r w:rsidR="003A0882">
        <w:rPr>
          <w:rFonts w:ascii="Times New Roman" w:hAnsi="Times New Roman" w:cs="Times New Roman"/>
          <w:sz w:val="24"/>
          <w:szCs w:val="24"/>
        </w:rPr>
        <w:t xml:space="preserve"> that the </w:t>
      </w:r>
      <w:r w:rsidR="006E77D3">
        <w:rPr>
          <w:rFonts w:ascii="Times New Roman" w:hAnsi="Times New Roman" w:cs="Times New Roman"/>
          <w:sz w:val="24"/>
          <w:szCs w:val="24"/>
        </w:rPr>
        <w:t xml:space="preserve">partnership </w:t>
      </w:r>
      <w:r w:rsidR="00AC4F45">
        <w:rPr>
          <w:rFonts w:ascii="Times New Roman" w:hAnsi="Times New Roman" w:cs="Times New Roman"/>
          <w:sz w:val="24"/>
          <w:szCs w:val="24"/>
        </w:rPr>
        <w:t>shall</w:t>
      </w:r>
      <w:r w:rsidR="003A0882">
        <w:rPr>
          <w:rFonts w:ascii="Times New Roman" w:hAnsi="Times New Roman" w:cs="Times New Roman"/>
          <w:sz w:val="24"/>
          <w:szCs w:val="24"/>
        </w:rPr>
        <w:t xml:space="preserve"> </w:t>
      </w:r>
      <w:r w:rsidR="00374731">
        <w:rPr>
          <w:rFonts w:ascii="Times New Roman" w:hAnsi="Times New Roman" w:cs="Times New Roman"/>
          <w:sz w:val="24"/>
          <w:szCs w:val="24"/>
        </w:rPr>
        <w:t>run for</w:t>
      </w:r>
      <w:r w:rsidR="003A0882">
        <w:rPr>
          <w:rFonts w:ascii="Times New Roman" w:hAnsi="Times New Roman" w:cs="Times New Roman"/>
          <w:sz w:val="24"/>
          <w:szCs w:val="24"/>
        </w:rPr>
        <w:t xml:space="preserve"> 10 years</w:t>
      </w:r>
      <w:r w:rsidR="00C5495E">
        <w:rPr>
          <w:rFonts w:ascii="Times New Roman" w:hAnsi="Times New Roman" w:cs="Times New Roman"/>
          <w:sz w:val="24"/>
          <w:szCs w:val="24"/>
        </w:rPr>
        <w:t xml:space="preserve"> subject</w:t>
      </w:r>
      <w:r w:rsidR="003A0882">
        <w:rPr>
          <w:rFonts w:ascii="Times New Roman" w:hAnsi="Times New Roman" w:cs="Times New Roman"/>
          <w:sz w:val="24"/>
          <w:szCs w:val="24"/>
        </w:rPr>
        <w:t xml:space="preserve"> </w:t>
      </w:r>
      <w:r w:rsidR="00AC4F45">
        <w:rPr>
          <w:rFonts w:ascii="Times New Roman" w:hAnsi="Times New Roman" w:cs="Times New Roman"/>
          <w:sz w:val="24"/>
          <w:szCs w:val="24"/>
        </w:rPr>
        <w:t>to signing</w:t>
      </w:r>
      <w:r w:rsidR="003A0882">
        <w:rPr>
          <w:rFonts w:ascii="Times New Roman" w:hAnsi="Times New Roman" w:cs="Times New Roman"/>
          <w:sz w:val="24"/>
          <w:szCs w:val="24"/>
        </w:rPr>
        <w:t xml:space="preserve"> an adde</w:t>
      </w:r>
      <w:r w:rsidR="00CE0001">
        <w:rPr>
          <w:rFonts w:ascii="Times New Roman" w:hAnsi="Times New Roman" w:cs="Times New Roman"/>
          <w:sz w:val="24"/>
          <w:szCs w:val="24"/>
        </w:rPr>
        <w:t>ndum</w:t>
      </w:r>
      <w:r w:rsidR="003A0882">
        <w:rPr>
          <w:rFonts w:ascii="Times New Roman" w:hAnsi="Times New Roman" w:cs="Times New Roman"/>
          <w:sz w:val="24"/>
          <w:szCs w:val="24"/>
        </w:rPr>
        <w:t xml:space="preserve"> for extension. </w:t>
      </w:r>
      <w:r w:rsidR="00AC4F45">
        <w:rPr>
          <w:rFonts w:ascii="Times New Roman" w:hAnsi="Times New Roman" w:cs="Times New Roman"/>
          <w:sz w:val="24"/>
          <w:szCs w:val="24"/>
        </w:rPr>
        <w:t>It reads</w:t>
      </w:r>
      <w:r w:rsidR="003A0882">
        <w:rPr>
          <w:rFonts w:ascii="Times New Roman" w:hAnsi="Times New Roman" w:cs="Times New Roman"/>
          <w:sz w:val="24"/>
          <w:szCs w:val="24"/>
        </w:rPr>
        <w:t xml:space="preserve"> fully as follows: </w:t>
      </w:r>
    </w:p>
    <w:p w14:paraId="4A80CA17" w14:textId="35D65CFD" w:rsidR="003A0882" w:rsidRPr="00743E4D" w:rsidRDefault="003A0882" w:rsidP="00743E4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E4D">
        <w:rPr>
          <w:rFonts w:ascii="Times New Roman" w:hAnsi="Times New Roman" w:cs="Times New Roman"/>
          <w:i/>
          <w:sz w:val="24"/>
          <w:szCs w:val="24"/>
        </w:rPr>
        <w:t>"</w:t>
      </w:r>
      <w:r w:rsidR="00EE0C36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Pr="00743E4D">
        <w:rPr>
          <w:rFonts w:ascii="Times New Roman" w:hAnsi="Times New Roman" w:cs="Times New Roman"/>
          <w:i/>
          <w:sz w:val="24"/>
          <w:szCs w:val="24"/>
        </w:rPr>
        <w:t xml:space="preserve">Partnership duration </w:t>
      </w:r>
    </w:p>
    <w:p w14:paraId="1CD216B1" w14:textId="0895D701" w:rsidR="00475A0E" w:rsidRDefault="003A0882" w:rsidP="00743E4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3E4D">
        <w:rPr>
          <w:rFonts w:ascii="Times New Roman" w:hAnsi="Times New Roman" w:cs="Times New Roman"/>
          <w:i/>
          <w:sz w:val="24"/>
          <w:szCs w:val="24"/>
        </w:rPr>
        <w:t xml:space="preserve">The partnership shall continue to </w:t>
      </w:r>
      <w:r w:rsidR="00C75E66" w:rsidRPr="00743E4D">
        <w:rPr>
          <w:rFonts w:ascii="Times New Roman" w:hAnsi="Times New Roman" w:cs="Times New Roman"/>
          <w:i/>
          <w:sz w:val="24"/>
          <w:szCs w:val="24"/>
        </w:rPr>
        <w:t>run for</w:t>
      </w:r>
      <w:r w:rsidRPr="00743E4D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E03C55" w:rsidRPr="00743E4D">
        <w:rPr>
          <w:rFonts w:ascii="Times New Roman" w:hAnsi="Times New Roman" w:cs="Times New Roman"/>
          <w:i/>
          <w:sz w:val="24"/>
          <w:szCs w:val="24"/>
        </w:rPr>
        <w:t>period of</w:t>
      </w:r>
      <w:r w:rsidRPr="00743E4D">
        <w:rPr>
          <w:rFonts w:ascii="Times New Roman" w:hAnsi="Times New Roman" w:cs="Times New Roman"/>
          <w:i/>
          <w:sz w:val="24"/>
          <w:szCs w:val="24"/>
        </w:rPr>
        <w:t xml:space="preserve"> 10 (ten) years and will be s</w:t>
      </w:r>
      <w:r w:rsidR="00D37D52">
        <w:rPr>
          <w:rFonts w:ascii="Times New Roman" w:hAnsi="Times New Roman" w:cs="Times New Roman"/>
          <w:i/>
          <w:sz w:val="24"/>
          <w:szCs w:val="24"/>
        </w:rPr>
        <w:t xml:space="preserve">ubject </w:t>
      </w:r>
      <w:r w:rsidR="00D37153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743E4D">
        <w:rPr>
          <w:rFonts w:ascii="Times New Roman" w:hAnsi="Times New Roman" w:cs="Times New Roman"/>
          <w:i/>
          <w:sz w:val="24"/>
          <w:szCs w:val="24"/>
        </w:rPr>
        <w:t xml:space="preserve">renewal by signing of </w:t>
      </w:r>
      <w:r w:rsidR="000E4AC2">
        <w:rPr>
          <w:rFonts w:ascii="Times New Roman" w:hAnsi="Times New Roman" w:cs="Times New Roman"/>
          <w:i/>
          <w:sz w:val="24"/>
          <w:szCs w:val="24"/>
        </w:rPr>
        <w:t>addendum</w:t>
      </w:r>
      <w:r w:rsidR="00E03C55" w:rsidRPr="00743E4D">
        <w:rPr>
          <w:rFonts w:ascii="Times New Roman" w:hAnsi="Times New Roman" w:cs="Times New Roman"/>
          <w:i/>
          <w:sz w:val="24"/>
          <w:szCs w:val="24"/>
        </w:rPr>
        <w:t xml:space="preserve"> for</w:t>
      </w:r>
      <w:r w:rsidRPr="00743E4D">
        <w:rPr>
          <w:rFonts w:ascii="Times New Roman" w:hAnsi="Times New Roman" w:cs="Times New Roman"/>
          <w:i/>
          <w:sz w:val="24"/>
          <w:szCs w:val="24"/>
        </w:rPr>
        <w:t xml:space="preserve"> extension of the period" </w:t>
      </w:r>
      <w:r w:rsidR="00475A0E" w:rsidRPr="00743E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44FBDD" w14:textId="1056AE7B" w:rsidR="00301044" w:rsidRDefault="00A0023F" w:rsidP="007E12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Annexure “A” </w:t>
      </w:r>
      <w:r w:rsidR="00C3749A">
        <w:rPr>
          <w:rFonts w:ascii="Times New Roman" w:hAnsi="Times New Roman" w:cs="Times New Roman"/>
          <w:sz w:val="24"/>
          <w:szCs w:val="24"/>
        </w:rPr>
        <w:t>reflects that the signatories thereto appended their signatures on 20 July 2009</w:t>
      </w:r>
      <w:r w:rsidR="005B3C47">
        <w:rPr>
          <w:rFonts w:ascii="Times New Roman" w:hAnsi="Times New Roman" w:cs="Times New Roman"/>
          <w:sz w:val="24"/>
          <w:szCs w:val="24"/>
        </w:rPr>
        <w:t>. There is no addendum that forms part of the record</w:t>
      </w:r>
      <w:r w:rsidR="002E3E6D">
        <w:rPr>
          <w:rFonts w:ascii="Times New Roman" w:hAnsi="Times New Roman" w:cs="Times New Roman"/>
          <w:sz w:val="24"/>
          <w:szCs w:val="24"/>
        </w:rPr>
        <w:t>.</w:t>
      </w:r>
      <w:r w:rsidR="005B3C47">
        <w:rPr>
          <w:rFonts w:ascii="Times New Roman" w:hAnsi="Times New Roman" w:cs="Times New Roman"/>
          <w:sz w:val="24"/>
          <w:szCs w:val="24"/>
        </w:rPr>
        <w:t xml:space="preserve"> </w:t>
      </w:r>
      <w:r w:rsidR="002E3E6D">
        <w:rPr>
          <w:rFonts w:ascii="Times New Roman" w:hAnsi="Times New Roman" w:cs="Times New Roman"/>
          <w:sz w:val="24"/>
          <w:szCs w:val="24"/>
        </w:rPr>
        <w:t>T</w:t>
      </w:r>
      <w:r w:rsidR="005B3C47">
        <w:rPr>
          <w:rFonts w:ascii="Times New Roman" w:hAnsi="Times New Roman" w:cs="Times New Roman"/>
          <w:sz w:val="24"/>
          <w:szCs w:val="24"/>
        </w:rPr>
        <w:t>he agreement Annexure “</w:t>
      </w:r>
      <w:r w:rsidR="00AC4F45">
        <w:rPr>
          <w:rFonts w:ascii="Times New Roman" w:hAnsi="Times New Roman" w:cs="Times New Roman"/>
          <w:sz w:val="24"/>
          <w:szCs w:val="24"/>
        </w:rPr>
        <w:t>A” is</w:t>
      </w:r>
      <w:r w:rsidR="005B3C47">
        <w:rPr>
          <w:rFonts w:ascii="Times New Roman" w:hAnsi="Times New Roman" w:cs="Times New Roman"/>
          <w:sz w:val="24"/>
          <w:szCs w:val="24"/>
        </w:rPr>
        <w:t xml:space="preserve"> specific that its extension should </w:t>
      </w:r>
      <w:r w:rsidR="00507216">
        <w:rPr>
          <w:rFonts w:ascii="Times New Roman" w:hAnsi="Times New Roman" w:cs="Times New Roman"/>
          <w:sz w:val="24"/>
          <w:szCs w:val="24"/>
        </w:rPr>
        <w:t>be</w:t>
      </w:r>
      <w:r w:rsidR="00E37CE0">
        <w:rPr>
          <w:rFonts w:ascii="Times New Roman" w:hAnsi="Times New Roman" w:cs="Times New Roman"/>
          <w:sz w:val="24"/>
          <w:szCs w:val="24"/>
        </w:rPr>
        <w:t xml:space="preserve"> </w:t>
      </w:r>
      <w:r w:rsidR="00A347CA">
        <w:rPr>
          <w:rFonts w:ascii="Times New Roman" w:hAnsi="Times New Roman" w:cs="Times New Roman"/>
          <w:sz w:val="24"/>
          <w:szCs w:val="24"/>
        </w:rPr>
        <w:t>encapsulated</w:t>
      </w:r>
      <w:r w:rsidR="00507216">
        <w:rPr>
          <w:rFonts w:ascii="Times New Roman" w:hAnsi="Times New Roman" w:cs="Times New Roman"/>
          <w:sz w:val="24"/>
          <w:szCs w:val="24"/>
        </w:rPr>
        <w:t xml:space="preserve"> in an addendum. The </w:t>
      </w:r>
      <w:r w:rsidR="006D2AFA">
        <w:rPr>
          <w:rFonts w:ascii="Times New Roman" w:hAnsi="Times New Roman" w:cs="Times New Roman"/>
          <w:sz w:val="24"/>
          <w:szCs w:val="24"/>
        </w:rPr>
        <w:t>implication</w:t>
      </w:r>
      <w:r w:rsidR="00507216">
        <w:rPr>
          <w:rFonts w:ascii="Times New Roman" w:hAnsi="Times New Roman" w:cs="Times New Roman"/>
          <w:sz w:val="24"/>
          <w:szCs w:val="24"/>
        </w:rPr>
        <w:t xml:space="preserve"> following from the </w:t>
      </w:r>
      <w:r w:rsidR="002F1023">
        <w:rPr>
          <w:rFonts w:ascii="Times New Roman" w:hAnsi="Times New Roman" w:cs="Times New Roman"/>
          <w:sz w:val="24"/>
          <w:szCs w:val="24"/>
        </w:rPr>
        <w:t>absence</w:t>
      </w:r>
      <w:r w:rsidR="00507216">
        <w:rPr>
          <w:rFonts w:ascii="Times New Roman" w:hAnsi="Times New Roman" w:cs="Times New Roman"/>
          <w:sz w:val="24"/>
          <w:szCs w:val="24"/>
        </w:rPr>
        <w:t xml:space="preserve"> of an addendum which is specifically </w:t>
      </w:r>
      <w:r w:rsidR="00BD2195">
        <w:rPr>
          <w:rFonts w:ascii="Times New Roman" w:hAnsi="Times New Roman" w:cs="Times New Roman"/>
          <w:sz w:val="24"/>
          <w:szCs w:val="24"/>
        </w:rPr>
        <w:t>provided</w:t>
      </w:r>
      <w:r w:rsidR="00507216">
        <w:rPr>
          <w:rFonts w:ascii="Times New Roman" w:hAnsi="Times New Roman" w:cs="Times New Roman"/>
          <w:sz w:val="24"/>
          <w:szCs w:val="24"/>
        </w:rPr>
        <w:t xml:space="preserve"> for in the agreement is not favourable to </w:t>
      </w:r>
      <w:r w:rsidR="00F311EE">
        <w:rPr>
          <w:rFonts w:ascii="Times New Roman" w:hAnsi="Times New Roman" w:cs="Times New Roman"/>
          <w:sz w:val="24"/>
          <w:szCs w:val="24"/>
        </w:rPr>
        <w:t>applicant.</w:t>
      </w:r>
    </w:p>
    <w:p w14:paraId="4178B7E0" w14:textId="3133844F" w:rsidR="00507216" w:rsidRDefault="00507216" w:rsidP="007E12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C4F45">
        <w:rPr>
          <w:rFonts w:ascii="Times New Roman" w:hAnsi="Times New Roman" w:cs="Times New Roman"/>
          <w:sz w:val="24"/>
          <w:szCs w:val="24"/>
        </w:rPr>
        <w:t>applicant has</w:t>
      </w:r>
      <w:r>
        <w:rPr>
          <w:rFonts w:ascii="Times New Roman" w:hAnsi="Times New Roman" w:cs="Times New Roman"/>
          <w:sz w:val="24"/>
          <w:szCs w:val="24"/>
        </w:rPr>
        <w:t xml:space="preserve"> not proven ownership of rights to the mining claims e</w:t>
      </w:r>
      <w:r w:rsidR="00A8428A">
        <w:rPr>
          <w:rFonts w:ascii="Times New Roman" w:hAnsi="Times New Roman" w:cs="Times New Roman"/>
          <w:sz w:val="24"/>
          <w:szCs w:val="24"/>
        </w:rPr>
        <w:t>numerated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C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 draft order. There is a disc</w:t>
      </w:r>
      <w:r w:rsidR="00D1501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 on the </w:t>
      </w:r>
      <w:r w:rsidR="00924C48">
        <w:rPr>
          <w:rFonts w:ascii="Times New Roman" w:hAnsi="Times New Roman" w:cs="Times New Roman"/>
          <w:sz w:val="24"/>
          <w:szCs w:val="24"/>
        </w:rPr>
        <w:t xml:space="preserve">mining claims in issue as reflected in the founding affidavit and draft order. This reflects that </w:t>
      </w:r>
      <w:r w:rsidR="00133989">
        <w:rPr>
          <w:rFonts w:ascii="Times New Roman" w:hAnsi="Times New Roman" w:cs="Times New Roman"/>
          <w:sz w:val="24"/>
          <w:szCs w:val="24"/>
        </w:rPr>
        <w:t>applicant is</w:t>
      </w:r>
      <w:r w:rsidR="00924C48">
        <w:rPr>
          <w:rFonts w:ascii="Times New Roman" w:hAnsi="Times New Roman" w:cs="Times New Roman"/>
          <w:sz w:val="24"/>
          <w:szCs w:val="24"/>
        </w:rPr>
        <w:t xml:space="preserve"> even unsure of </w:t>
      </w:r>
      <w:r w:rsidR="007A5E42">
        <w:rPr>
          <w:rFonts w:ascii="Times New Roman" w:hAnsi="Times New Roman" w:cs="Times New Roman"/>
          <w:sz w:val="24"/>
          <w:szCs w:val="24"/>
        </w:rPr>
        <w:t>which mining</w:t>
      </w:r>
      <w:r w:rsidR="00924C48">
        <w:rPr>
          <w:rFonts w:ascii="Times New Roman" w:hAnsi="Times New Roman" w:cs="Times New Roman"/>
          <w:sz w:val="24"/>
          <w:szCs w:val="24"/>
        </w:rPr>
        <w:t xml:space="preserve"> claims should be included in the order.</w:t>
      </w:r>
    </w:p>
    <w:p w14:paraId="7886726C" w14:textId="5AE9E383" w:rsidR="004B43DC" w:rsidRDefault="004B43DC" w:rsidP="007E12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factors to my mind reflect that applicant has failed on the first   </w:t>
      </w:r>
      <w:r w:rsidR="00AD7CE0">
        <w:rPr>
          <w:rFonts w:ascii="Times New Roman" w:hAnsi="Times New Roman" w:cs="Times New Roman"/>
          <w:sz w:val="24"/>
          <w:szCs w:val="24"/>
        </w:rPr>
        <w:t>hurdle.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FAB">
        <w:rPr>
          <w:rFonts w:ascii="Times New Roman" w:hAnsi="Times New Roman" w:cs="Times New Roman"/>
          <w:sz w:val="24"/>
          <w:szCs w:val="24"/>
        </w:rPr>
        <w:t>applicant has</w:t>
      </w:r>
      <w:r>
        <w:rPr>
          <w:rFonts w:ascii="Times New Roman" w:hAnsi="Times New Roman" w:cs="Times New Roman"/>
          <w:sz w:val="24"/>
          <w:szCs w:val="24"/>
        </w:rPr>
        <w:t xml:space="preserve"> failed to prove</w:t>
      </w:r>
      <w:r w:rsidR="00E70939">
        <w:rPr>
          <w:rFonts w:ascii="Times New Roman" w:hAnsi="Times New Roman" w:cs="Times New Roman"/>
          <w:sz w:val="24"/>
          <w:szCs w:val="24"/>
        </w:rPr>
        <w:t xml:space="preserve"> </w:t>
      </w:r>
      <w:r w:rsidR="00E70939" w:rsidRPr="00E70939">
        <w:rPr>
          <w:rFonts w:ascii="Times New Roman" w:hAnsi="Times New Roman" w:cs="Times New Roman"/>
          <w:i/>
          <w:sz w:val="24"/>
          <w:szCs w:val="24"/>
        </w:rPr>
        <w:t>locus standi</w:t>
      </w:r>
      <w:r>
        <w:rPr>
          <w:rFonts w:ascii="Times New Roman" w:hAnsi="Times New Roman" w:cs="Times New Roman"/>
          <w:sz w:val="24"/>
          <w:szCs w:val="24"/>
        </w:rPr>
        <w:t xml:space="preserve"> in this matter. There is no </w:t>
      </w:r>
      <w:r w:rsidR="00BC2CFA">
        <w:rPr>
          <w:rFonts w:ascii="Times New Roman" w:hAnsi="Times New Roman" w:cs="Times New Roman"/>
          <w:sz w:val="24"/>
          <w:szCs w:val="24"/>
        </w:rPr>
        <w:t>nexus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="009E16B9">
        <w:rPr>
          <w:rFonts w:ascii="Times New Roman" w:hAnsi="Times New Roman" w:cs="Times New Roman"/>
          <w:sz w:val="24"/>
          <w:szCs w:val="24"/>
        </w:rPr>
        <w:t>applicant his</w:t>
      </w:r>
      <w:r>
        <w:rPr>
          <w:rFonts w:ascii="Times New Roman" w:hAnsi="Times New Roman" w:cs="Times New Roman"/>
          <w:sz w:val="24"/>
          <w:szCs w:val="24"/>
        </w:rPr>
        <w:t xml:space="preserve"> interests and the relief sought see </w:t>
      </w:r>
      <w:r w:rsidRPr="004B43DC">
        <w:rPr>
          <w:rFonts w:ascii="Times New Roman" w:hAnsi="Times New Roman" w:cs="Times New Roman"/>
          <w:i/>
          <w:sz w:val="24"/>
          <w:szCs w:val="24"/>
        </w:rPr>
        <w:t>Gr</w:t>
      </w:r>
      <w:r w:rsidR="009B3F31">
        <w:rPr>
          <w:rFonts w:ascii="Times New Roman" w:hAnsi="Times New Roman" w:cs="Times New Roman"/>
          <w:i/>
          <w:sz w:val="24"/>
          <w:szCs w:val="24"/>
        </w:rPr>
        <w:t>e</w:t>
      </w:r>
      <w:r w:rsidRPr="004B43DC">
        <w:rPr>
          <w:rFonts w:ascii="Times New Roman" w:hAnsi="Times New Roman" w:cs="Times New Roman"/>
          <w:i/>
          <w:sz w:val="24"/>
          <w:szCs w:val="24"/>
        </w:rPr>
        <w:t xml:space="preserve">endale One District T/A 2 </w:t>
      </w:r>
      <w:proofErr w:type="spellStart"/>
      <w:r w:rsidRPr="004B43DC">
        <w:rPr>
          <w:rFonts w:ascii="Times New Roman" w:hAnsi="Times New Roman" w:cs="Times New Roman"/>
          <w:i/>
          <w:sz w:val="24"/>
          <w:szCs w:val="24"/>
        </w:rPr>
        <w:t>Mukuvi</w:t>
      </w:r>
      <w:r w:rsidR="009B3F31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4B43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008">
        <w:rPr>
          <w:rFonts w:ascii="Times New Roman" w:hAnsi="Times New Roman" w:cs="Times New Roman"/>
          <w:i/>
          <w:sz w:val="24"/>
          <w:szCs w:val="24"/>
        </w:rPr>
        <w:t>C</w:t>
      </w:r>
      <w:r w:rsidRPr="004B43DC">
        <w:rPr>
          <w:rFonts w:ascii="Times New Roman" w:hAnsi="Times New Roman" w:cs="Times New Roman"/>
          <w:i/>
          <w:sz w:val="24"/>
          <w:szCs w:val="24"/>
        </w:rPr>
        <w:t>ooperat</w:t>
      </w:r>
      <w:r w:rsidR="00AD6A8F">
        <w:rPr>
          <w:rFonts w:ascii="Times New Roman" w:hAnsi="Times New Roman" w:cs="Times New Roman"/>
          <w:i/>
          <w:sz w:val="24"/>
          <w:szCs w:val="24"/>
        </w:rPr>
        <w:t>iv</w:t>
      </w:r>
      <w:r w:rsidRPr="004B43DC">
        <w:rPr>
          <w:rFonts w:ascii="Times New Roman" w:hAnsi="Times New Roman" w:cs="Times New Roman"/>
          <w:i/>
          <w:sz w:val="24"/>
          <w:szCs w:val="24"/>
        </w:rPr>
        <w:t xml:space="preserve">e versus </w:t>
      </w:r>
      <w:r w:rsidR="007C1CEA">
        <w:rPr>
          <w:rFonts w:ascii="Times New Roman" w:hAnsi="Times New Roman" w:cs="Times New Roman"/>
          <w:i/>
          <w:sz w:val="24"/>
          <w:szCs w:val="24"/>
        </w:rPr>
        <w:t>Caled</w:t>
      </w:r>
      <w:r w:rsidR="006943B8">
        <w:rPr>
          <w:rFonts w:ascii="Times New Roman" w:hAnsi="Times New Roman" w:cs="Times New Roman"/>
          <w:i/>
          <w:sz w:val="24"/>
          <w:szCs w:val="24"/>
        </w:rPr>
        <w:t>o</w:t>
      </w:r>
      <w:r w:rsidR="007C1CEA">
        <w:rPr>
          <w:rFonts w:ascii="Times New Roman" w:hAnsi="Times New Roman" w:cs="Times New Roman"/>
          <w:i/>
          <w:sz w:val="24"/>
          <w:szCs w:val="24"/>
        </w:rPr>
        <w:t xml:space="preserve">nia </w:t>
      </w:r>
      <w:r w:rsidRPr="004B43DC">
        <w:rPr>
          <w:rFonts w:ascii="Times New Roman" w:hAnsi="Times New Roman" w:cs="Times New Roman"/>
          <w:i/>
          <w:sz w:val="24"/>
          <w:szCs w:val="24"/>
        </w:rPr>
        <w:t xml:space="preserve">Enterprise </w:t>
      </w:r>
      <w:r w:rsidR="00757144">
        <w:rPr>
          <w:rFonts w:ascii="Times New Roman" w:hAnsi="Times New Roman" w:cs="Times New Roman"/>
          <w:i/>
          <w:sz w:val="24"/>
          <w:szCs w:val="24"/>
        </w:rPr>
        <w:t>(Pvt)</w:t>
      </w:r>
      <w:r w:rsidRPr="004B43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426F" w:rsidRPr="004B43DC">
        <w:rPr>
          <w:rFonts w:ascii="Times New Roman" w:hAnsi="Times New Roman" w:cs="Times New Roman"/>
          <w:i/>
          <w:sz w:val="24"/>
          <w:szCs w:val="24"/>
        </w:rPr>
        <w:t>Ltd and</w:t>
      </w:r>
      <w:r w:rsidRPr="004B43DC">
        <w:rPr>
          <w:rFonts w:ascii="Times New Roman" w:hAnsi="Times New Roman" w:cs="Times New Roman"/>
          <w:i/>
          <w:sz w:val="24"/>
          <w:szCs w:val="24"/>
        </w:rPr>
        <w:t xml:space="preserve"> others HH511-15.</w:t>
      </w:r>
      <w:r w:rsidR="00357C27">
        <w:rPr>
          <w:rFonts w:ascii="Times New Roman" w:hAnsi="Times New Roman" w:cs="Times New Roman"/>
          <w:sz w:val="24"/>
          <w:szCs w:val="24"/>
        </w:rPr>
        <w:t xml:space="preserve"> It has not been proven </w:t>
      </w:r>
      <w:r w:rsidR="002926E4" w:rsidRPr="002926E4">
        <w:rPr>
          <w:rFonts w:ascii="Times New Roman" w:hAnsi="Times New Roman" w:cs="Times New Roman"/>
          <w:i/>
          <w:sz w:val="24"/>
          <w:szCs w:val="24"/>
        </w:rPr>
        <w:t>prima facie</w:t>
      </w:r>
      <w:r w:rsidR="00357C27">
        <w:rPr>
          <w:rFonts w:ascii="Times New Roman" w:hAnsi="Times New Roman" w:cs="Times New Roman"/>
          <w:sz w:val="24"/>
          <w:szCs w:val="24"/>
        </w:rPr>
        <w:t xml:space="preserve"> </w:t>
      </w:r>
      <w:r w:rsidR="006D3AEA">
        <w:rPr>
          <w:rFonts w:ascii="Times New Roman" w:hAnsi="Times New Roman" w:cs="Times New Roman"/>
          <w:sz w:val="24"/>
          <w:szCs w:val="24"/>
        </w:rPr>
        <w:t>w</w:t>
      </w:r>
      <w:r w:rsidR="00357C27">
        <w:rPr>
          <w:rFonts w:ascii="Times New Roman" w:hAnsi="Times New Roman" w:cs="Times New Roman"/>
          <w:sz w:val="24"/>
          <w:szCs w:val="24"/>
        </w:rPr>
        <w:t xml:space="preserve">hy applicant should </w:t>
      </w:r>
      <w:r w:rsidR="002A426F">
        <w:rPr>
          <w:rFonts w:ascii="Times New Roman" w:hAnsi="Times New Roman" w:cs="Times New Roman"/>
          <w:sz w:val="24"/>
          <w:szCs w:val="24"/>
        </w:rPr>
        <w:t>succeed to</w:t>
      </w:r>
      <w:r w:rsidR="00357C27">
        <w:rPr>
          <w:rFonts w:ascii="Times New Roman" w:hAnsi="Times New Roman" w:cs="Times New Roman"/>
          <w:sz w:val="24"/>
          <w:szCs w:val="24"/>
        </w:rPr>
        <w:t xml:space="preserve"> interdict 1</w:t>
      </w:r>
      <w:r w:rsidR="00357C27" w:rsidRPr="00357C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57C27">
        <w:rPr>
          <w:rFonts w:ascii="Times New Roman" w:hAnsi="Times New Roman" w:cs="Times New Roman"/>
          <w:sz w:val="24"/>
          <w:szCs w:val="24"/>
        </w:rPr>
        <w:t xml:space="preserve"> and 2</w:t>
      </w:r>
      <w:r w:rsidR="00357C27" w:rsidRPr="00357C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57C27">
        <w:rPr>
          <w:rFonts w:ascii="Times New Roman" w:hAnsi="Times New Roman" w:cs="Times New Roman"/>
          <w:sz w:val="24"/>
          <w:szCs w:val="24"/>
        </w:rPr>
        <w:t xml:space="preserve"> respondents from continuing with their mining operations.</w:t>
      </w:r>
    </w:p>
    <w:p w14:paraId="7F975252" w14:textId="3CC7BF8D" w:rsidR="00193DB7" w:rsidRDefault="00357C27" w:rsidP="007E12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Notably applicant</w:t>
      </w:r>
      <w:r w:rsidR="00CF622B">
        <w:rPr>
          <w:rFonts w:ascii="Times New Roman" w:hAnsi="Times New Roman" w:cs="Times New Roman"/>
          <w:sz w:val="24"/>
          <w:szCs w:val="24"/>
        </w:rPr>
        <w:t xml:space="preserve"> in their fo</w:t>
      </w:r>
      <w:r w:rsidR="00E60C50">
        <w:rPr>
          <w:rFonts w:ascii="Times New Roman" w:hAnsi="Times New Roman" w:cs="Times New Roman"/>
          <w:sz w:val="24"/>
          <w:szCs w:val="24"/>
        </w:rPr>
        <w:t>u</w:t>
      </w:r>
      <w:r w:rsidR="00CF622B">
        <w:rPr>
          <w:rFonts w:ascii="Times New Roman" w:hAnsi="Times New Roman" w:cs="Times New Roman"/>
          <w:sz w:val="24"/>
          <w:szCs w:val="24"/>
        </w:rPr>
        <w:t>nding affidavit</w:t>
      </w:r>
      <w:r w:rsidR="00F865A0">
        <w:rPr>
          <w:rFonts w:ascii="Times New Roman" w:hAnsi="Times New Roman" w:cs="Times New Roman"/>
          <w:sz w:val="24"/>
          <w:szCs w:val="24"/>
        </w:rPr>
        <w:t xml:space="preserve"> do not reflect why th</w:t>
      </w:r>
      <w:r w:rsidR="006F7C9D">
        <w:rPr>
          <w:rFonts w:ascii="Times New Roman" w:hAnsi="Times New Roman" w:cs="Times New Roman"/>
          <w:sz w:val="24"/>
          <w:szCs w:val="24"/>
        </w:rPr>
        <w:t>ey</w:t>
      </w:r>
      <w:r w:rsidR="00F865A0">
        <w:rPr>
          <w:rFonts w:ascii="Times New Roman" w:hAnsi="Times New Roman" w:cs="Times New Roman"/>
          <w:sz w:val="24"/>
          <w:szCs w:val="24"/>
        </w:rPr>
        <w:t xml:space="preserve"> </w:t>
      </w:r>
      <w:r w:rsidR="002F086C">
        <w:rPr>
          <w:rFonts w:ascii="Times New Roman" w:hAnsi="Times New Roman" w:cs="Times New Roman"/>
          <w:sz w:val="24"/>
          <w:szCs w:val="24"/>
        </w:rPr>
        <w:t>cited 3</w:t>
      </w:r>
      <w:r w:rsidR="002F086C" w:rsidRPr="002F086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F086C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6D05E8">
        <w:rPr>
          <w:rFonts w:ascii="Times New Roman" w:hAnsi="Times New Roman" w:cs="Times New Roman"/>
          <w:sz w:val="24"/>
          <w:szCs w:val="24"/>
        </w:rPr>
        <w:t>. This is but one of the several fl</w:t>
      </w:r>
      <w:r w:rsidR="007D4C17">
        <w:rPr>
          <w:rFonts w:ascii="Times New Roman" w:hAnsi="Times New Roman" w:cs="Times New Roman"/>
          <w:sz w:val="24"/>
          <w:szCs w:val="24"/>
        </w:rPr>
        <w:t>a</w:t>
      </w:r>
      <w:r w:rsidR="006D05E8">
        <w:rPr>
          <w:rFonts w:ascii="Times New Roman" w:hAnsi="Times New Roman" w:cs="Times New Roman"/>
          <w:sz w:val="24"/>
          <w:szCs w:val="24"/>
        </w:rPr>
        <w:t xml:space="preserve">ws in the application. After the finding that applicant lacks </w:t>
      </w:r>
      <w:r w:rsidR="00EF2A80" w:rsidRPr="00EF2A80">
        <w:rPr>
          <w:rFonts w:ascii="Times New Roman" w:hAnsi="Times New Roman" w:cs="Times New Roman"/>
          <w:i/>
          <w:sz w:val="24"/>
          <w:szCs w:val="24"/>
        </w:rPr>
        <w:t>locus standi</w:t>
      </w:r>
      <w:r w:rsidR="00A30C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CCA">
        <w:rPr>
          <w:rFonts w:ascii="Times New Roman" w:hAnsi="Times New Roman" w:cs="Times New Roman"/>
          <w:sz w:val="24"/>
          <w:szCs w:val="24"/>
        </w:rPr>
        <w:t>I</w:t>
      </w:r>
      <w:r w:rsidR="00EF2A80">
        <w:rPr>
          <w:rFonts w:ascii="Times New Roman" w:hAnsi="Times New Roman" w:cs="Times New Roman"/>
          <w:sz w:val="24"/>
          <w:szCs w:val="24"/>
        </w:rPr>
        <w:t xml:space="preserve"> </w:t>
      </w:r>
      <w:r w:rsidR="006D05E8">
        <w:rPr>
          <w:rFonts w:ascii="Times New Roman" w:hAnsi="Times New Roman" w:cs="Times New Roman"/>
          <w:sz w:val="24"/>
          <w:szCs w:val="24"/>
        </w:rPr>
        <w:t>wil</w:t>
      </w:r>
      <w:r w:rsidR="001571FB">
        <w:rPr>
          <w:rFonts w:ascii="Times New Roman" w:hAnsi="Times New Roman" w:cs="Times New Roman"/>
          <w:sz w:val="24"/>
          <w:szCs w:val="24"/>
        </w:rPr>
        <w:t>l</w:t>
      </w:r>
      <w:r w:rsidR="006D05E8">
        <w:rPr>
          <w:rFonts w:ascii="Times New Roman" w:hAnsi="Times New Roman" w:cs="Times New Roman"/>
          <w:sz w:val="24"/>
          <w:szCs w:val="24"/>
        </w:rPr>
        <w:t xml:space="preserve"> not </w:t>
      </w:r>
      <w:r w:rsidR="00142C8E">
        <w:rPr>
          <w:rFonts w:ascii="Times New Roman" w:hAnsi="Times New Roman" w:cs="Times New Roman"/>
          <w:sz w:val="24"/>
          <w:szCs w:val="24"/>
        </w:rPr>
        <w:t>delve</w:t>
      </w:r>
      <w:r w:rsidR="00CB03B5">
        <w:rPr>
          <w:rFonts w:ascii="Times New Roman" w:hAnsi="Times New Roman" w:cs="Times New Roman"/>
          <w:sz w:val="24"/>
          <w:szCs w:val="24"/>
        </w:rPr>
        <w:t xml:space="preserve"> </w:t>
      </w:r>
      <w:r w:rsidR="006D05E8">
        <w:rPr>
          <w:rFonts w:ascii="Times New Roman" w:hAnsi="Times New Roman" w:cs="Times New Roman"/>
          <w:sz w:val="24"/>
          <w:szCs w:val="24"/>
        </w:rPr>
        <w:t>into the other preliminary</w:t>
      </w:r>
      <w:r w:rsidR="00193DB7">
        <w:rPr>
          <w:rFonts w:ascii="Times New Roman" w:hAnsi="Times New Roman" w:cs="Times New Roman"/>
          <w:sz w:val="24"/>
          <w:szCs w:val="24"/>
        </w:rPr>
        <w:t xml:space="preserve"> </w:t>
      </w:r>
      <w:r w:rsidR="006778EA">
        <w:rPr>
          <w:rFonts w:ascii="Times New Roman" w:hAnsi="Times New Roman" w:cs="Times New Roman"/>
          <w:sz w:val="24"/>
          <w:szCs w:val="24"/>
        </w:rPr>
        <w:t xml:space="preserve">points </w:t>
      </w:r>
      <w:r w:rsidR="001776A9">
        <w:rPr>
          <w:rFonts w:ascii="Times New Roman" w:hAnsi="Times New Roman" w:cs="Times New Roman"/>
          <w:sz w:val="24"/>
          <w:szCs w:val="24"/>
        </w:rPr>
        <w:t>raised. To</w:t>
      </w:r>
      <w:r w:rsidR="00193DB7">
        <w:rPr>
          <w:rFonts w:ascii="Times New Roman" w:hAnsi="Times New Roman" w:cs="Times New Roman"/>
          <w:sz w:val="24"/>
          <w:szCs w:val="24"/>
        </w:rPr>
        <w:t xml:space="preserve"> that </w:t>
      </w:r>
      <w:r w:rsidR="001776A9">
        <w:rPr>
          <w:rFonts w:ascii="Times New Roman" w:hAnsi="Times New Roman" w:cs="Times New Roman"/>
          <w:sz w:val="24"/>
          <w:szCs w:val="24"/>
        </w:rPr>
        <w:t>e</w:t>
      </w:r>
      <w:r w:rsidR="00193DB7">
        <w:rPr>
          <w:rFonts w:ascii="Times New Roman" w:hAnsi="Times New Roman" w:cs="Times New Roman"/>
          <w:sz w:val="24"/>
          <w:szCs w:val="24"/>
        </w:rPr>
        <w:t xml:space="preserve">nd I uphold the </w:t>
      </w:r>
      <w:r w:rsidR="00482124">
        <w:rPr>
          <w:rFonts w:ascii="Times New Roman" w:hAnsi="Times New Roman" w:cs="Times New Roman"/>
          <w:sz w:val="24"/>
          <w:szCs w:val="24"/>
        </w:rPr>
        <w:t xml:space="preserve">point in </w:t>
      </w:r>
      <w:proofErr w:type="spellStart"/>
      <w:r w:rsidR="00482124" w:rsidRPr="004864B2">
        <w:rPr>
          <w:rFonts w:ascii="Times New Roman" w:hAnsi="Times New Roman" w:cs="Times New Roman"/>
          <w:i/>
          <w:sz w:val="24"/>
          <w:szCs w:val="24"/>
        </w:rPr>
        <w:t>limine</w:t>
      </w:r>
      <w:proofErr w:type="spellEnd"/>
      <w:r w:rsidR="00482124">
        <w:rPr>
          <w:rFonts w:ascii="Times New Roman" w:hAnsi="Times New Roman" w:cs="Times New Roman"/>
          <w:sz w:val="24"/>
          <w:szCs w:val="24"/>
        </w:rPr>
        <w:t xml:space="preserve"> of applicant’s lack of </w:t>
      </w:r>
      <w:r w:rsidR="00482124" w:rsidRPr="00482124">
        <w:rPr>
          <w:rFonts w:ascii="Times New Roman" w:hAnsi="Times New Roman" w:cs="Times New Roman"/>
          <w:i/>
          <w:sz w:val="24"/>
          <w:szCs w:val="24"/>
        </w:rPr>
        <w:t>locus standi</w:t>
      </w:r>
      <w:r w:rsidR="00193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BB2C5" w14:textId="4BA9251E" w:rsidR="00193DB7" w:rsidRDefault="00193DB7" w:rsidP="007E12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order as </w:t>
      </w:r>
      <w:r w:rsidR="002A426F">
        <w:rPr>
          <w:rFonts w:ascii="Times New Roman" w:hAnsi="Times New Roman" w:cs="Times New Roman"/>
          <w:sz w:val="24"/>
          <w:szCs w:val="24"/>
        </w:rPr>
        <w:t>follows: -</w:t>
      </w:r>
    </w:p>
    <w:p w14:paraId="6702CC43" w14:textId="02746390" w:rsidR="00A0421F" w:rsidRDefault="00193DB7" w:rsidP="00A0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dismissed on the point in</w:t>
      </w:r>
      <w:r w:rsidRPr="005924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92458">
        <w:rPr>
          <w:rFonts w:ascii="Times New Roman" w:hAnsi="Times New Roman" w:cs="Times New Roman"/>
          <w:i/>
          <w:sz w:val="24"/>
          <w:szCs w:val="24"/>
        </w:rPr>
        <w:t>lim</w:t>
      </w:r>
      <w:r w:rsidR="00592458" w:rsidRPr="00592458">
        <w:rPr>
          <w:rFonts w:ascii="Times New Roman" w:hAnsi="Times New Roman" w:cs="Times New Roman"/>
          <w:i/>
          <w:sz w:val="24"/>
          <w:szCs w:val="24"/>
        </w:rPr>
        <w:t>in</w:t>
      </w:r>
      <w:r w:rsidRPr="00592458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59245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costs.</w:t>
      </w:r>
    </w:p>
    <w:p w14:paraId="461C3619" w14:textId="43542C0F" w:rsidR="00A0421F" w:rsidRDefault="00A0421F" w:rsidP="00A0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2B172A" w14:textId="03246653" w:rsidR="00A0421F" w:rsidRDefault="00A0421F" w:rsidP="00A0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763D3E" w14:textId="21184B1F" w:rsidR="00A0421F" w:rsidRDefault="00A0421F" w:rsidP="00A0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069557" w14:textId="639C0378" w:rsidR="00A0421F" w:rsidRDefault="00A0421F" w:rsidP="00A0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3DFCC4" w14:textId="2C16D3CE" w:rsidR="00A0421F" w:rsidRDefault="00A0421F" w:rsidP="00A0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C84F32" w14:textId="77777777" w:rsidR="00A0421F" w:rsidRDefault="00A0421F" w:rsidP="00A0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3E6E11" w14:textId="4C81B10C" w:rsidR="00CB5FD2" w:rsidRDefault="00CB5FD2" w:rsidP="0096583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Gundu Dube and </w:t>
      </w:r>
      <w:proofErr w:type="spellStart"/>
      <w:r w:rsidR="00D20BAA">
        <w:rPr>
          <w:rFonts w:ascii="Times New Roman" w:hAnsi="Times New Roman" w:cs="Times New Roman"/>
          <w:i/>
          <w:sz w:val="24"/>
          <w:szCs w:val="24"/>
        </w:rPr>
        <w:t>Pamanhede</w:t>
      </w:r>
      <w:proofErr w:type="spellEnd"/>
      <w:r w:rsidR="00D20BA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applicant’s legal practitioner</w:t>
      </w:r>
      <w:r w:rsidR="0096583A">
        <w:rPr>
          <w:rFonts w:ascii="Times New Roman" w:hAnsi="Times New Roman" w:cs="Times New Roman"/>
          <w:sz w:val="24"/>
          <w:szCs w:val="24"/>
        </w:rPr>
        <w:t>s</w:t>
      </w:r>
    </w:p>
    <w:p w14:paraId="5DAD450A" w14:textId="5B740AE4" w:rsidR="00CB5FD2" w:rsidRPr="00816BB5" w:rsidRDefault="00213975" w:rsidP="00A0421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</w:t>
      </w:r>
      <w:r w:rsidR="00B034D4">
        <w:rPr>
          <w:rFonts w:ascii="Times New Roman" w:hAnsi="Times New Roman" w:cs="Times New Roman"/>
          <w:i/>
          <w:sz w:val="24"/>
          <w:szCs w:val="24"/>
        </w:rPr>
        <w:t>kaindisa</w:t>
      </w:r>
      <w:r>
        <w:rPr>
          <w:rFonts w:ascii="Times New Roman" w:hAnsi="Times New Roman" w:cs="Times New Roman"/>
          <w:i/>
          <w:sz w:val="24"/>
          <w:szCs w:val="24"/>
        </w:rPr>
        <w:t xml:space="preserve"> Law </w:t>
      </w:r>
      <w:r w:rsidR="00D20BAA">
        <w:rPr>
          <w:rFonts w:ascii="Times New Roman" w:hAnsi="Times New Roman" w:cs="Times New Roman"/>
          <w:i/>
          <w:sz w:val="24"/>
          <w:szCs w:val="24"/>
        </w:rPr>
        <w:t>Chambers,</w:t>
      </w:r>
      <w:r w:rsidR="00CB5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397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="00D20BAA" w:rsidRPr="0021397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20BAA">
        <w:rPr>
          <w:rFonts w:ascii="Times New Roman" w:hAnsi="Times New Roman" w:cs="Times New Roman"/>
          <w:sz w:val="24"/>
          <w:szCs w:val="24"/>
        </w:rPr>
        <w:t xml:space="preserve"> respondent’s</w:t>
      </w:r>
      <w:r w:rsidR="00CB5FD2"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14:paraId="47309108" w14:textId="1247F10E" w:rsidR="00CB5FD2" w:rsidRPr="00816BB5" w:rsidRDefault="00CB5FD2" w:rsidP="00A0421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Civil </w:t>
      </w:r>
      <w:r w:rsidR="00A0421F">
        <w:rPr>
          <w:rFonts w:ascii="Times New Roman" w:hAnsi="Times New Roman" w:cs="Times New Roman"/>
          <w:i/>
          <w:sz w:val="24"/>
          <w:szCs w:val="24"/>
        </w:rPr>
        <w:t>Division</w:t>
      </w:r>
      <w:r>
        <w:rPr>
          <w:rFonts w:ascii="Times New Roman" w:hAnsi="Times New Roman" w:cs="Times New Roman"/>
          <w:i/>
          <w:sz w:val="24"/>
          <w:szCs w:val="24"/>
        </w:rPr>
        <w:t xml:space="preserve"> of the Attorney </w:t>
      </w:r>
      <w:r w:rsidR="00D20BAA">
        <w:rPr>
          <w:rFonts w:ascii="Times New Roman" w:hAnsi="Times New Roman" w:cs="Times New Roman"/>
          <w:i/>
          <w:sz w:val="24"/>
          <w:szCs w:val="24"/>
        </w:rPr>
        <w:t>General’s</w:t>
      </w:r>
      <w:r>
        <w:rPr>
          <w:rFonts w:ascii="Times New Roman" w:hAnsi="Times New Roman" w:cs="Times New Roman"/>
          <w:i/>
          <w:sz w:val="24"/>
          <w:szCs w:val="24"/>
        </w:rPr>
        <w:t xml:space="preserve"> Office,</w:t>
      </w:r>
      <w:r w:rsidR="00D20BAA">
        <w:rPr>
          <w:rFonts w:ascii="Times New Roman" w:hAnsi="Times New Roman" w:cs="Times New Roman"/>
          <w:sz w:val="24"/>
          <w:szCs w:val="24"/>
        </w:rPr>
        <w:t>4</w:t>
      </w:r>
      <w:r w:rsidR="00D20BAA" w:rsidRPr="00D20B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0BA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BAA">
        <w:rPr>
          <w:rFonts w:ascii="Times New Roman" w:hAnsi="Times New Roman" w:cs="Times New Roman"/>
          <w:sz w:val="24"/>
          <w:szCs w:val="24"/>
        </w:rPr>
        <w:t>5</w:t>
      </w:r>
      <w:r w:rsidR="00D20BAA" w:rsidRPr="00D20B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0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respondent’s legal practitioners</w:t>
      </w:r>
    </w:p>
    <w:p w14:paraId="2D38B64D" w14:textId="77777777" w:rsidR="00CB5FD2" w:rsidRDefault="00CB5FD2" w:rsidP="00A0421F">
      <w:pPr>
        <w:spacing w:before="240" w:line="240" w:lineRule="auto"/>
      </w:pPr>
    </w:p>
    <w:p w14:paraId="107DB6B8" w14:textId="433B13A7" w:rsidR="00357C27" w:rsidRPr="00357C27" w:rsidRDefault="006D05E8" w:rsidP="00A042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C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23E26" w14:textId="77777777" w:rsidR="0006519F" w:rsidRPr="004B43DC" w:rsidRDefault="0006519F" w:rsidP="00743E4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88AAA9" w14:textId="77777777" w:rsidR="00183054" w:rsidRPr="004B43DC" w:rsidRDefault="00183054" w:rsidP="00815EC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CEC380" w14:textId="77777777" w:rsidR="00E13AFA" w:rsidRPr="004B43DC" w:rsidRDefault="00E13AFA" w:rsidP="001F1070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3EB30D" w14:textId="77777777" w:rsidR="001F1070" w:rsidRPr="004B43DC" w:rsidRDefault="001F1070" w:rsidP="00AD20E8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53CD8B" w14:textId="77777777" w:rsidR="00AD20E8" w:rsidRDefault="00AD20E8" w:rsidP="005C636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0E668" w14:textId="77777777" w:rsidR="005C6362" w:rsidRDefault="005C6362" w:rsidP="00271F0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3D75" w14:textId="537E7AAE" w:rsidR="00271F03" w:rsidRPr="00271F03" w:rsidRDefault="00271F03" w:rsidP="00271F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54044" w14:textId="77777777" w:rsidR="00C503E6" w:rsidRDefault="00C503E6" w:rsidP="0046527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59460" w14:textId="77777777" w:rsidR="00465275" w:rsidRDefault="00465275" w:rsidP="00465275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C8763" w14:textId="77777777" w:rsidR="00465275" w:rsidRPr="00271735" w:rsidRDefault="00465275" w:rsidP="00831C5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B43D2" w14:textId="77777777" w:rsidR="00831C51" w:rsidRPr="00271735" w:rsidRDefault="00831C51" w:rsidP="002A429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32C8B" w14:textId="77777777" w:rsidR="002A429B" w:rsidRPr="00271735" w:rsidRDefault="002A429B" w:rsidP="00B545B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B87B2" w14:textId="77777777" w:rsidR="001340B6" w:rsidRPr="00271735" w:rsidRDefault="001340B6" w:rsidP="00411C7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78455" w14:textId="77777777" w:rsidR="00411C70" w:rsidRPr="00271735" w:rsidRDefault="00411C70" w:rsidP="00F84B0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1FD58" w14:textId="77777777" w:rsidR="00F84B01" w:rsidRPr="00271735" w:rsidRDefault="00F84B01" w:rsidP="008B6ADA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92352" w14:textId="10A41606" w:rsidR="00FB37F0" w:rsidRDefault="00FB37F0"/>
    <w:sectPr w:rsidR="00FB37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864F1" w14:textId="77777777" w:rsidR="00C16FB3" w:rsidRDefault="00C16FB3" w:rsidP="00773BD3">
      <w:pPr>
        <w:spacing w:after="0" w:line="240" w:lineRule="auto"/>
      </w:pPr>
      <w:r>
        <w:separator/>
      </w:r>
    </w:p>
  </w:endnote>
  <w:endnote w:type="continuationSeparator" w:id="0">
    <w:p w14:paraId="70ADDB39" w14:textId="77777777" w:rsidR="00C16FB3" w:rsidRDefault="00C16FB3" w:rsidP="0077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45DDC" w14:textId="77777777" w:rsidR="00C16FB3" w:rsidRDefault="00C16FB3" w:rsidP="00773BD3">
      <w:pPr>
        <w:spacing w:after="0" w:line="240" w:lineRule="auto"/>
      </w:pPr>
      <w:r>
        <w:separator/>
      </w:r>
    </w:p>
  </w:footnote>
  <w:footnote w:type="continuationSeparator" w:id="0">
    <w:p w14:paraId="69DAA9D1" w14:textId="77777777" w:rsidR="00C16FB3" w:rsidRDefault="00C16FB3" w:rsidP="0077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4096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B423E0" w14:textId="77777777" w:rsidR="00773BD3" w:rsidRDefault="00773BD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B20E17B" w14:textId="77777777" w:rsidR="00773BD3" w:rsidRDefault="00773BD3">
        <w:pPr>
          <w:pStyle w:val="Header"/>
          <w:jc w:val="right"/>
        </w:pPr>
        <w:r>
          <w:t>HMA 54-20</w:t>
        </w:r>
      </w:p>
      <w:p w14:paraId="6EBB80C3" w14:textId="48D27E52" w:rsidR="00773BD3" w:rsidRDefault="00773BD3">
        <w:pPr>
          <w:pStyle w:val="Header"/>
          <w:jc w:val="right"/>
        </w:pPr>
        <w:r>
          <w:t>HC 199-20</w:t>
        </w:r>
      </w:p>
    </w:sdtContent>
  </w:sdt>
  <w:p w14:paraId="1A62D533" w14:textId="77777777" w:rsidR="00773BD3" w:rsidRDefault="00773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05FFD"/>
    <w:multiLevelType w:val="hybridMultilevel"/>
    <w:tmpl w:val="16367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011A0"/>
    <w:multiLevelType w:val="hybridMultilevel"/>
    <w:tmpl w:val="7BAE3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D"/>
    <w:rsid w:val="00011161"/>
    <w:rsid w:val="000165A4"/>
    <w:rsid w:val="00017AC2"/>
    <w:rsid w:val="000206EE"/>
    <w:rsid w:val="000210FA"/>
    <w:rsid w:val="00024026"/>
    <w:rsid w:val="000471F1"/>
    <w:rsid w:val="000552DB"/>
    <w:rsid w:val="00063B57"/>
    <w:rsid w:val="000650B0"/>
    <w:rsid w:val="0006519F"/>
    <w:rsid w:val="000C1C62"/>
    <w:rsid w:val="000D501E"/>
    <w:rsid w:val="000E4AC2"/>
    <w:rsid w:val="00112944"/>
    <w:rsid w:val="00113980"/>
    <w:rsid w:val="00127C58"/>
    <w:rsid w:val="00133989"/>
    <w:rsid w:val="00133CC6"/>
    <w:rsid w:val="001340B6"/>
    <w:rsid w:val="00137A4B"/>
    <w:rsid w:val="00142C8E"/>
    <w:rsid w:val="00146372"/>
    <w:rsid w:val="00156008"/>
    <w:rsid w:val="00156B6A"/>
    <w:rsid w:val="001571FB"/>
    <w:rsid w:val="00171A69"/>
    <w:rsid w:val="001776A9"/>
    <w:rsid w:val="0018027E"/>
    <w:rsid w:val="00181803"/>
    <w:rsid w:val="00183054"/>
    <w:rsid w:val="00193DB7"/>
    <w:rsid w:val="001966B7"/>
    <w:rsid w:val="001C5A5A"/>
    <w:rsid w:val="001F1070"/>
    <w:rsid w:val="001F29DC"/>
    <w:rsid w:val="00206FAF"/>
    <w:rsid w:val="00213975"/>
    <w:rsid w:val="0022068E"/>
    <w:rsid w:val="00241D1A"/>
    <w:rsid w:val="002503C9"/>
    <w:rsid w:val="00263486"/>
    <w:rsid w:val="00271735"/>
    <w:rsid w:val="00271F03"/>
    <w:rsid w:val="00275E4A"/>
    <w:rsid w:val="002817E0"/>
    <w:rsid w:val="002926E4"/>
    <w:rsid w:val="002A426F"/>
    <w:rsid w:val="002A429B"/>
    <w:rsid w:val="002C51D7"/>
    <w:rsid w:val="002C5718"/>
    <w:rsid w:val="002C5723"/>
    <w:rsid w:val="002E3E6D"/>
    <w:rsid w:val="002F086C"/>
    <w:rsid w:val="002F1023"/>
    <w:rsid w:val="002F24FF"/>
    <w:rsid w:val="00301044"/>
    <w:rsid w:val="00316C48"/>
    <w:rsid w:val="0032081E"/>
    <w:rsid w:val="00324AB6"/>
    <w:rsid w:val="00346D7C"/>
    <w:rsid w:val="003521F7"/>
    <w:rsid w:val="00357C27"/>
    <w:rsid w:val="00363BA2"/>
    <w:rsid w:val="00374731"/>
    <w:rsid w:val="0037511D"/>
    <w:rsid w:val="00382A0A"/>
    <w:rsid w:val="00385A92"/>
    <w:rsid w:val="003A0882"/>
    <w:rsid w:val="003A668A"/>
    <w:rsid w:val="003C0042"/>
    <w:rsid w:val="003C2823"/>
    <w:rsid w:val="003E2665"/>
    <w:rsid w:val="00411C70"/>
    <w:rsid w:val="00416C51"/>
    <w:rsid w:val="004301D2"/>
    <w:rsid w:val="00430979"/>
    <w:rsid w:val="00431313"/>
    <w:rsid w:val="00431FC2"/>
    <w:rsid w:val="00433ECA"/>
    <w:rsid w:val="00451548"/>
    <w:rsid w:val="00457B9A"/>
    <w:rsid w:val="00463FC5"/>
    <w:rsid w:val="00465275"/>
    <w:rsid w:val="004704ED"/>
    <w:rsid w:val="00475A0E"/>
    <w:rsid w:val="00482124"/>
    <w:rsid w:val="00483C49"/>
    <w:rsid w:val="004864B2"/>
    <w:rsid w:val="00494D55"/>
    <w:rsid w:val="004978B2"/>
    <w:rsid w:val="004A2D34"/>
    <w:rsid w:val="004B1747"/>
    <w:rsid w:val="004B1ABA"/>
    <w:rsid w:val="004B3E91"/>
    <w:rsid w:val="004B43DC"/>
    <w:rsid w:val="004B7AF8"/>
    <w:rsid w:val="004D2D44"/>
    <w:rsid w:val="00507216"/>
    <w:rsid w:val="005176BA"/>
    <w:rsid w:val="00520908"/>
    <w:rsid w:val="00555785"/>
    <w:rsid w:val="0055644A"/>
    <w:rsid w:val="00560D02"/>
    <w:rsid w:val="005613F9"/>
    <w:rsid w:val="00592458"/>
    <w:rsid w:val="00596A70"/>
    <w:rsid w:val="005A6C08"/>
    <w:rsid w:val="005B3C47"/>
    <w:rsid w:val="005C6362"/>
    <w:rsid w:val="005D029D"/>
    <w:rsid w:val="005D2D21"/>
    <w:rsid w:val="005D3C4D"/>
    <w:rsid w:val="005E3A31"/>
    <w:rsid w:val="0061474F"/>
    <w:rsid w:val="00623E88"/>
    <w:rsid w:val="0062557F"/>
    <w:rsid w:val="00643150"/>
    <w:rsid w:val="0065530D"/>
    <w:rsid w:val="00667FD9"/>
    <w:rsid w:val="00670C48"/>
    <w:rsid w:val="006710AC"/>
    <w:rsid w:val="006778EA"/>
    <w:rsid w:val="00683F43"/>
    <w:rsid w:val="006943B8"/>
    <w:rsid w:val="006964ED"/>
    <w:rsid w:val="006967D6"/>
    <w:rsid w:val="006A4634"/>
    <w:rsid w:val="006B5429"/>
    <w:rsid w:val="006B5CEE"/>
    <w:rsid w:val="006C01E6"/>
    <w:rsid w:val="006D05E8"/>
    <w:rsid w:val="006D2AFA"/>
    <w:rsid w:val="006D3AEA"/>
    <w:rsid w:val="006D5665"/>
    <w:rsid w:val="006E77D3"/>
    <w:rsid w:val="006F7C9D"/>
    <w:rsid w:val="0071021E"/>
    <w:rsid w:val="00713E7F"/>
    <w:rsid w:val="00715B17"/>
    <w:rsid w:val="007272E2"/>
    <w:rsid w:val="0073158B"/>
    <w:rsid w:val="00743E4D"/>
    <w:rsid w:val="007548A0"/>
    <w:rsid w:val="00757144"/>
    <w:rsid w:val="00766A21"/>
    <w:rsid w:val="00773BD3"/>
    <w:rsid w:val="00775083"/>
    <w:rsid w:val="007A1E28"/>
    <w:rsid w:val="007A5E42"/>
    <w:rsid w:val="007C1CEA"/>
    <w:rsid w:val="007C6871"/>
    <w:rsid w:val="007D4C17"/>
    <w:rsid w:val="007E12DA"/>
    <w:rsid w:val="00815ECD"/>
    <w:rsid w:val="00831C51"/>
    <w:rsid w:val="00834E1B"/>
    <w:rsid w:val="00841881"/>
    <w:rsid w:val="00852003"/>
    <w:rsid w:val="00852D72"/>
    <w:rsid w:val="00854F79"/>
    <w:rsid w:val="00867C64"/>
    <w:rsid w:val="00883363"/>
    <w:rsid w:val="0089638A"/>
    <w:rsid w:val="00896BBB"/>
    <w:rsid w:val="008A0C42"/>
    <w:rsid w:val="008A1821"/>
    <w:rsid w:val="008A2BFE"/>
    <w:rsid w:val="008B139F"/>
    <w:rsid w:val="008B6ADA"/>
    <w:rsid w:val="008F164A"/>
    <w:rsid w:val="008F4378"/>
    <w:rsid w:val="008F67F7"/>
    <w:rsid w:val="009071B9"/>
    <w:rsid w:val="00912D84"/>
    <w:rsid w:val="009202B0"/>
    <w:rsid w:val="00924C48"/>
    <w:rsid w:val="0092620B"/>
    <w:rsid w:val="0096583A"/>
    <w:rsid w:val="00972326"/>
    <w:rsid w:val="009812C5"/>
    <w:rsid w:val="00990789"/>
    <w:rsid w:val="009A4D46"/>
    <w:rsid w:val="009B3F31"/>
    <w:rsid w:val="009B534F"/>
    <w:rsid w:val="009E16B9"/>
    <w:rsid w:val="00A0023F"/>
    <w:rsid w:val="00A0421F"/>
    <w:rsid w:val="00A22B6C"/>
    <w:rsid w:val="00A30CCA"/>
    <w:rsid w:val="00A347CA"/>
    <w:rsid w:val="00A54C51"/>
    <w:rsid w:val="00A602B2"/>
    <w:rsid w:val="00A62FEC"/>
    <w:rsid w:val="00A669B6"/>
    <w:rsid w:val="00A743A4"/>
    <w:rsid w:val="00A8428A"/>
    <w:rsid w:val="00AA32E2"/>
    <w:rsid w:val="00AC4F3E"/>
    <w:rsid w:val="00AC4F45"/>
    <w:rsid w:val="00AD1F5C"/>
    <w:rsid w:val="00AD20E8"/>
    <w:rsid w:val="00AD6A8F"/>
    <w:rsid w:val="00AD7019"/>
    <w:rsid w:val="00AD7CE0"/>
    <w:rsid w:val="00AF742E"/>
    <w:rsid w:val="00B034D4"/>
    <w:rsid w:val="00B27A25"/>
    <w:rsid w:val="00B344D2"/>
    <w:rsid w:val="00B4414E"/>
    <w:rsid w:val="00B46A07"/>
    <w:rsid w:val="00B545B3"/>
    <w:rsid w:val="00B60796"/>
    <w:rsid w:val="00B80E7E"/>
    <w:rsid w:val="00B81EBA"/>
    <w:rsid w:val="00B92297"/>
    <w:rsid w:val="00B93479"/>
    <w:rsid w:val="00B95216"/>
    <w:rsid w:val="00BC0A51"/>
    <w:rsid w:val="00BC2753"/>
    <w:rsid w:val="00BC2CFA"/>
    <w:rsid w:val="00BD15D9"/>
    <w:rsid w:val="00BD2195"/>
    <w:rsid w:val="00BF4C96"/>
    <w:rsid w:val="00C05068"/>
    <w:rsid w:val="00C05152"/>
    <w:rsid w:val="00C16FB3"/>
    <w:rsid w:val="00C17DDB"/>
    <w:rsid w:val="00C20813"/>
    <w:rsid w:val="00C21DC1"/>
    <w:rsid w:val="00C3749A"/>
    <w:rsid w:val="00C40CF4"/>
    <w:rsid w:val="00C46FAB"/>
    <w:rsid w:val="00C478D0"/>
    <w:rsid w:val="00C503E6"/>
    <w:rsid w:val="00C5495E"/>
    <w:rsid w:val="00C54C2A"/>
    <w:rsid w:val="00C75E66"/>
    <w:rsid w:val="00CA6546"/>
    <w:rsid w:val="00CB03B5"/>
    <w:rsid w:val="00CB2F34"/>
    <w:rsid w:val="00CB5FD2"/>
    <w:rsid w:val="00CC2030"/>
    <w:rsid w:val="00CC583E"/>
    <w:rsid w:val="00CE0001"/>
    <w:rsid w:val="00CE4BA6"/>
    <w:rsid w:val="00CF622B"/>
    <w:rsid w:val="00CF7058"/>
    <w:rsid w:val="00D15012"/>
    <w:rsid w:val="00D1608B"/>
    <w:rsid w:val="00D20BAA"/>
    <w:rsid w:val="00D22F0F"/>
    <w:rsid w:val="00D240B8"/>
    <w:rsid w:val="00D27C80"/>
    <w:rsid w:val="00D30547"/>
    <w:rsid w:val="00D33BAE"/>
    <w:rsid w:val="00D33D5D"/>
    <w:rsid w:val="00D34030"/>
    <w:rsid w:val="00D37153"/>
    <w:rsid w:val="00D37D52"/>
    <w:rsid w:val="00D544C9"/>
    <w:rsid w:val="00D55CCD"/>
    <w:rsid w:val="00D63B06"/>
    <w:rsid w:val="00D65C92"/>
    <w:rsid w:val="00D733FF"/>
    <w:rsid w:val="00D77FCB"/>
    <w:rsid w:val="00D81371"/>
    <w:rsid w:val="00DB2073"/>
    <w:rsid w:val="00DB27B0"/>
    <w:rsid w:val="00DB34C8"/>
    <w:rsid w:val="00DC2C83"/>
    <w:rsid w:val="00E0330D"/>
    <w:rsid w:val="00E03C55"/>
    <w:rsid w:val="00E13AFA"/>
    <w:rsid w:val="00E1534C"/>
    <w:rsid w:val="00E16D3A"/>
    <w:rsid w:val="00E302EC"/>
    <w:rsid w:val="00E34703"/>
    <w:rsid w:val="00E37CE0"/>
    <w:rsid w:val="00E55C27"/>
    <w:rsid w:val="00E60C50"/>
    <w:rsid w:val="00E65214"/>
    <w:rsid w:val="00E7091E"/>
    <w:rsid w:val="00E70939"/>
    <w:rsid w:val="00E80C59"/>
    <w:rsid w:val="00E94890"/>
    <w:rsid w:val="00E9734F"/>
    <w:rsid w:val="00ED2CDE"/>
    <w:rsid w:val="00ED7EDD"/>
    <w:rsid w:val="00EE0C36"/>
    <w:rsid w:val="00EF2A80"/>
    <w:rsid w:val="00F05D39"/>
    <w:rsid w:val="00F311EE"/>
    <w:rsid w:val="00F46646"/>
    <w:rsid w:val="00F56917"/>
    <w:rsid w:val="00F56AFF"/>
    <w:rsid w:val="00F76E73"/>
    <w:rsid w:val="00F84B01"/>
    <w:rsid w:val="00F865A0"/>
    <w:rsid w:val="00F94F9C"/>
    <w:rsid w:val="00F96A7A"/>
    <w:rsid w:val="00FA7622"/>
    <w:rsid w:val="00FB37F0"/>
    <w:rsid w:val="00F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B636"/>
  <w15:chartTrackingRefBased/>
  <w15:docId w15:val="{329BC50E-DDAE-4B14-9696-81E9DCE5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4ED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D3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77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BD3"/>
    <w:rPr>
      <w:lang w:val="en-ZW"/>
    </w:rPr>
  </w:style>
  <w:style w:type="paragraph" w:styleId="ListParagraph">
    <w:name w:val="List Paragraph"/>
    <w:basedOn w:val="Normal"/>
    <w:uiPriority w:val="34"/>
    <w:qFormat/>
    <w:rsid w:val="00133C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7C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BCCD-5F6A-4BA4-BCB9-5D3F6378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cp:lastPrinted>2020-09-09T08:29:00Z</cp:lastPrinted>
  <dcterms:created xsi:type="dcterms:W3CDTF">2020-09-08T09:52:00Z</dcterms:created>
  <dcterms:modified xsi:type="dcterms:W3CDTF">2020-09-09T09:42:00Z</dcterms:modified>
</cp:coreProperties>
</file>